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CD40D" w14:textId="77777777" w:rsidR="00D64220" w:rsidRDefault="00D64220" w:rsidP="00D64220">
      <w:pPr>
        <w:spacing w:after="240"/>
        <w:jc w:val="center"/>
      </w:pPr>
    </w:p>
    <w:p w14:paraId="1E0CE772" w14:textId="77777777" w:rsidR="00D64220" w:rsidRDefault="00D64220" w:rsidP="00D64220">
      <w:pPr>
        <w:spacing w:after="240"/>
        <w:jc w:val="center"/>
      </w:pPr>
    </w:p>
    <w:p w14:paraId="5B2E830A" w14:textId="77777777" w:rsidR="00D64220" w:rsidRDefault="00D64220" w:rsidP="00D64220">
      <w:pPr>
        <w:spacing w:after="240"/>
        <w:jc w:val="center"/>
      </w:pPr>
    </w:p>
    <w:p w14:paraId="3BEF61D2" w14:textId="77777777" w:rsidR="00D64220" w:rsidRDefault="00D64220" w:rsidP="00D64220">
      <w:pPr>
        <w:spacing w:after="240"/>
        <w:jc w:val="center"/>
      </w:pPr>
    </w:p>
    <w:p w14:paraId="33F0D8CE" w14:textId="77777777" w:rsidR="00D64220" w:rsidRDefault="00D64220" w:rsidP="00D64220">
      <w:pPr>
        <w:spacing w:after="240"/>
        <w:jc w:val="center"/>
      </w:pPr>
    </w:p>
    <w:p w14:paraId="332A19B7" w14:textId="77777777" w:rsidR="00D64220" w:rsidRDefault="00D64220" w:rsidP="00D64220">
      <w:pPr>
        <w:spacing w:after="240"/>
        <w:jc w:val="center"/>
      </w:pPr>
    </w:p>
    <w:p w14:paraId="59DDB341" w14:textId="77777777" w:rsidR="00D64220" w:rsidRDefault="00D64220" w:rsidP="00D64220">
      <w:pPr>
        <w:spacing w:after="240"/>
        <w:jc w:val="center"/>
      </w:pPr>
    </w:p>
    <w:p w14:paraId="17AA8628" w14:textId="77777777" w:rsidR="00D64220" w:rsidRDefault="00D64220" w:rsidP="00D64220">
      <w:pPr>
        <w:spacing w:after="240"/>
        <w:jc w:val="center"/>
      </w:pPr>
    </w:p>
    <w:p w14:paraId="2EE092B0" w14:textId="77777777" w:rsidR="00D64220" w:rsidRDefault="00D64220" w:rsidP="00D64220">
      <w:pPr>
        <w:spacing w:after="240"/>
        <w:jc w:val="center"/>
      </w:pPr>
    </w:p>
    <w:p w14:paraId="5125902C" w14:textId="77777777" w:rsidR="00D64220" w:rsidRDefault="00D64220" w:rsidP="00D64220">
      <w:pPr>
        <w:spacing w:after="240"/>
        <w:jc w:val="center"/>
      </w:pPr>
    </w:p>
    <w:p w14:paraId="395164FA" w14:textId="77777777" w:rsidR="00D64220" w:rsidRDefault="00D64220" w:rsidP="00D64220">
      <w:pPr>
        <w:spacing w:after="240"/>
        <w:jc w:val="center"/>
      </w:pPr>
    </w:p>
    <w:p w14:paraId="25009BFD" w14:textId="77777777" w:rsidR="00D64220" w:rsidRDefault="00D64220" w:rsidP="00D64220">
      <w:pPr>
        <w:spacing w:after="240"/>
        <w:jc w:val="center"/>
      </w:pPr>
    </w:p>
    <w:p w14:paraId="3CD7B789" w14:textId="2336C1F7" w:rsidR="00D64220" w:rsidRDefault="00080F88" w:rsidP="00D64220">
      <w:pPr>
        <w:spacing w:after="240"/>
        <w:jc w:val="center"/>
      </w:pPr>
      <w:r>
        <w:t>Persuasive</w:t>
      </w:r>
      <w:r w:rsidR="00D64220">
        <w:t xml:space="preserve"> Communication </w:t>
      </w:r>
      <w:r w:rsidR="00DE4A22">
        <w:t xml:space="preserve">Final </w:t>
      </w:r>
      <w:r w:rsidR="00D64220">
        <w:t>Draft – Amazon</w:t>
      </w:r>
    </w:p>
    <w:p w14:paraId="140A30FC" w14:textId="77777777" w:rsidR="00D64220" w:rsidRDefault="00D64220" w:rsidP="00D64220">
      <w:pPr>
        <w:spacing w:after="240"/>
        <w:jc w:val="center"/>
      </w:pPr>
      <w:r>
        <w:t>Gregg Gorstein</w:t>
      </w:r>
    </w:p>
    <w:p w14:paraId="15F170DC" w14:textId="554C4FD4" w:rsidR="00D64220" w:rsidRPr="00D64220" w:rsidRDefault="00D64220" w:rsidP="00D64220">
      <w:pPr>
        <w:spacing w:after="240"/>
        <w:jc w:val="center"/>
      </w:pPr>
      <w:r>
        <w:t>Rutgers University</w:t>
      </w:r>
      <w:r w:rsidRPr="00D64220">
        <w:br/>
      </w:r>
      <w:r w:rsidRPr="00D64220">
        <w:br/>
      </w:r>
      <w:r w:rsidRPr="00D64220">
        <w:br/>
      </w:r>
      <w:r w:rsidRPr="00D64220">
        <w:br/>
      </w:r>
      <w:r w:rsidRPr="00D64220">
        <w:br/>
      </w:r>
      <w:r w:rsidRPr="00D64220">
        <w:br/>
      </w:r>
      <w:r w:rsidRPr="00D64220">
        <w:br/>
      </w:r>
      <w:r w:rsidRPr="00D64220">
        <w:br/>
      </w:r>
    </w:p>
    <w:p w14:paraId="5EDD4C9C" w14:textId="77777777" w:rsidR="00D64220" w:rsidRDefault="00D64220" w:rsidP="00D64220">
      <w:pPr>
        <w:spacing w:line="480" w:lineRule="auto"/>
        <w:ind w:firstLine="720"/>
        <w:rPr>
          <w:color w:val="000000"/>
        </w:rPr>
      </w:pPr>
    </w:p>
    <w:p w14:paraId="68A5728E" w14:textId="77777777" w:rsidR="00D64220" w:rsidRDefault="00D64220" w:rsidP="00D64220">
      <w:pPr>
        <w:spacing w:line="480" w:lineRule="auto"/>
        <w:ind w:firstLine="720"/>
        <w:rPr>
          <w:color w:val="000000"/>
        </w:rPr>
      </w:pPr>
    </w:p>
    <w:p w14:paraId="64D5A221" w14:textId="77777777" w:rsidR="00D64220" w:rsidRDefault="00D64220" w:rsidP="00D64220">
      <w:pPr>
        <w:spacing w:line="480" w:lineRule="auto"/>
        <w:ind w:firstLine="720"/>
        <w:rPr>
          <w:color w:val="000000"/>
        </w:rPr>
      </w:pPr>
    </w:p>
    <w:p w14:paraId="5A462337" w14:textId="77777777" w:rsidR="00D64220" w:rsidRDefault="00D64220" w:rsidP="00D64220">
      <w:pPr>
        <w:spacing w:line="480" w:lineRule="auto"/>
        <w:ind w:firstLine="720"/>
        <w:rPr>
          <w:color w:val="000000"/>
        </w:rPr>
      </w:pPr>
    </w:p>
    <w:p w14:paraId="5D2771EB" w14:textId="77777777" w:rsidR="00D64220" w:rsidRDefault="00D64220" w:rsidP="00D64220">
      <w:pPr>
        <w:spacing w:line="480" w:lineRule="auto"/>
        <w:ind w:firstLine="720"/>
        <w:rPr>
          <w:color w:val="000000"/>
        </w:rPr>
      </w:pPr>
    </w:p>
    <w:p w14:paraId="33BFDDE3" w14:textId="77777777" w:rsidR="00D64220" w:rsidRDefault="00D64220" w:rsidP="00D64220">
      <w:pPr>
        <w:spacing w:line="480" w:lineRule="auto"/>
        <w:ind w:firstLine="720"/>
        <w:rPr>
          <w:color w:val="000000"/>
        </w:rPr>
      </w:pPr>
    </w:p>
    <w:p w14:paraId="1A9BB01D" w14:textId="42313494" w:rsidR="00D64220" w:rsidRDefault="00167DBC" w:rsidP="00167DBC">
      <w:pPr>
        <w:spacing w:line="480" w:lineRule="auto"/>
        <w:rPr>
          <w:b/>
          <w:bCs/>
          <w:color w:val="000000"/>
          <w:sz w:val="32"/>
          <w:szCs w:val="32"/>
        </w:rPr>
      </w:pPr>
      <w:r w:rsidRPr="00167DBC">
        <w:rPr>
          <w:b/>
          <w:bCs/>
          <w:color w:val="000000"/>
          <w:sz w:val="32"/>
          <w:szCs w:val="32"/>
        </w:rPr>
        <w:t>Executive Summary – Amazon’s Holiday Season Marketing Plan</w:t>
      </w:r>
    </w:p>
    <w:p w14:paraId="74BADD5E" w14:textId="2322FBFB" w:rsidR="00167DBC" w:rsidRDefault="00167DBC" w:rsidP="00167DBC">
      <w:pPr>
        <w:spacing w:line="480" w:lineRule="auto"/>
        <w:rPr>
          <w:b/>
          <w:bCs/>
          <w:color w:val="000000"/>
        </w:rPr>
      </w:pPr>
      <w:r>
        <w:rPr>
          <w:b/>
          <w:bCs/>
          <w:color w:val="000000"/>
        </w:rPr>
        <w:t xml:space="preserve">Amazon’s 2020 Holiday Marketing Proposal </w:t>
      </w:r>
    </w:p>
    <w:p w14:paraId="13F60B33" w14:textId="07E7C2EE" w:rsidR="00167DBC" w:rsidRDefault="00167DBC" w:rsidP="00AC5C69">
      <w:pPr>
        <w:rPr>
          <w:b/>
          <w:bCs/>
          <w:color w:val="000000"/>
        </w:rPr>
      </w:pPr>
      <w:r>
        <w:rPr>
          <w:b/>
          <w:bCs/>
          <w:color w:val="000000"/>
        </w:rPr>
        <w:t>Amazon’s Background</w:t>
      </w:r>
    </w:p>
    <w:p w14:paraId="2334BCA4" w14:textId="407270EF" w:rsidR="00167DBC" w:rsidRPr="002861FA" w:rsidRDefault="00487AA2" w:rsidP="00AC5C69">
      <w:pPr>
        <w:pStyle w:val="ListParagraph"/>
        <w:numPr>
          <w:ilvl w:val="0"/>
          <w:numId w:val="1"/>
        </w:numP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Amazon is the world’s largest online retailer and its founder Jeff Bezos is the richest man in the entire world. Amazon’s main purpose it to run and oversee its online retail shopping services. Amazon’s services are </w:t>
      </w:r>
      <w:r w:rsidR="00AC5C69">
        <w:rPr>
          <w:rFonts w:ascii="Times New Roman" w:eastAsia="Times New Roman" w:hAnsi="Times New Roman" w:cs="Times New Roman"/>
          <w:color w:val="000000"/>
        </w:rPr>
        <w:t>revolutionary</w:t>
      </w:r>
      <w:r>
        <w:rPr>
          <w:rFonts w:ascii="Times New Roman" w:eastAsia="Times New Roman" w:hAnsi="Times New Roman" w:cs="Times New Roman"/>
          <w:color w:val="000000"/>
        </w:rPr>
        <w:t xml:space="preserve"> and has paved the way for a new era of online retailing. Ultimately, this company has drastically changed the way the entire world shops especially with the current Covid-19 pandemic</w:t>
      </w:r>
      <w:r w:rsidR="002861FA">
        <w:rPr>
          <w:rFonts w:ascii="Times New Roman" w:eastAsia="Times New Roman" w:hAnsi="Times New Roman" w:cs="Times New Roman"/>
          <w:color w:val="000000"/>
        </w:rPr>
        <w:t xml:space="preserve"> giving it </w:t>
      </w:r>
      <w:r w:rsidR="00AC5C69">
        <w:rPr>
          <w:rFonts w:ascii="Times New Roman" w:eastAsia="Times New Roman" w:hAnsi="Times New Roman" w:cs="Times New Roman"/>
          <w:color w:val="000000"/>
        </w:rPr>
        <w:t>a</w:t>
      </w:r>
      <w:r w:rsidR="002861FA">
        <w:rPr>
          <w:rFonts w:ascii="Times New Roman" w:eastAsia="Times New Roman" w:hAnsi="Times New Roman" w:cs="Times New Roman"/>
          <w:color w:val="000000"/>
        </w:rPr>
        <w:t xml:space="preserve"> huge advantage among all other retailers</w:t>
      </w:r>
      <w:r w:rsidR="00AF63E3">
        <w:rPr>
          <w:rFonts w:ascii="Times New Roman" w:eastAsia="Times New Roman" w:hAnsi="Times New Roman" w:cs="Times New Roman"/>
          <w:color w:val="000000"/>
        </w:rPr>
        <w:t xml:space="preserve"> (</w:t>
      </w:r>
      <w:r w:rsidR="000C5E22">
        <w:rPr>
          <w:rFonts w:ascii="Times New Roman" w:eastAsia="Times New Roman" w:hAnsi="Times New Roman" w:cs="Times New Roman"/>
          <w:color w:val="000000"/>
        </w:rPr>
        <w:t>James Dean</w:t>
      </w:r>
      <w:r w:rsidR="00AF63E3">
        <w:rPr>
          <w:rFonts w:ascii="Times New Roman" w:eastAsia="Times New Roman" w:hAnsi="Times New Roman" w:cs="Times New Roman"/>
          <w:color w:val="000000"/>
        </w:rPr>
        <w:t>, 20</w:t>
      </w:r>
      <w:r w:rsidR="000C5E22">
        <w:rPr>
          <w:rFonts w:ascii="Times New Roman" w:eastAsia="Times New Roman" w:hAnsi="Times New Roman" w:cs="Times New Roman"/>
          <w:color w:val="000000"/>
        </w:rPr>
        <w:t>19</w:t>
      </w:r>
      <w:r w:rsidR="00AF63E3">
        <w:rPr>
          <w:rFonts w:ascii="Times New Roman" w:eastAsia="Times New Roman" w:hAnsi="Times New Roman" w:cs="Times New Roman"/>
          <w:color w:val="000000"/>
        </w:rPr>
        <w:t>).</w:t>
      </w:r>
    </w:p>
    <w:p w14:paraId="19944361" w14:textId="49537DC0" w:rsidR="00AC5C69" w:rsidRPr="00AC5C69" w:rsidRDefault="002861FA" w:rsidP="00AC5C69">
      <w:pPr>
        <w:pStyle w:val="ListParagraph"/>
        <w:numPr>
          <w:ilvl w:val="0"/>
          <w:numId w:val="1"/>
        </w:numP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Amazon has created the ultimate platform where its users can find almost any item they need, find the cheapest price possible for their items, and fulfill orders very quickly and safely. In addition, the technology used in Amazon’s warehouses in state-of-the-art and has strategically figured out the quickest and most efficient way of completing every </w:t>
      </w:r>
      <w:r w:rsidR="00AC5C69">
        <w:rPr>
          <w:rFonts w:ascii="Times New Roman" w:eastAsia="Times New Roman" w:hAnsi="Times New Roman" w:cs="Times New Roman"/>
          <w:color w:val="000000"/>
        </w:rPr>
        <w:t>function that needs to be done in the warehouse with a combination of robots, AI, and human workers</w:t>
      </w:r>
      <w:r w:rsidR="00AF63E3">
        <w:rPr>
          <w:rFonts w:ascii="Times New Roman" w:eastAsia="Times New Roman" w:hAnsi="Times New Roman" w:cs="Times New Roman"/>
          <w:color w:val="000000"/>
        </w:rPr>
        <w:t xml:space="preserve"> (Simon, 2019).</w:t>
      </w:r>
    </w:p>
    <w:p w14:paraId="1905784C" w14:textId="5BAE36EA" w:rsidR="00AC5C69" w:rsidRDefault="00AC5C69" w:rsidP="00AC5C69">
      <w:pPr>
        <w:rPr>
          <w:b/>
          <w:bCs/>
          <w:color w:val="000000"/>
        </w:rPr>
      </w:pPr>
      <w:r>
        <w:rPr>
          <w:b/>
          <w:bCs/>
          <w:color w:val="000000"/>
        </w:rPr>
        <w:t>Amazons Target Market</w:t>
      </w:r>
    </w:p>
    <w:p w14:paraId="457DA8D7" w14:textId="3B6536F4" w:rsidR="00AC5C69" w:rsidRPr="00AC5C69" w:rsidRDefault="00AC5C69" w:rsidP="00AC5C69">
      <w:pPr>
        <w:pStyle w:val="ListParagraph"/>
        <w:numPr>
          <w:ilvl w:val="0"/>
          <w:numId w:val="2"/>
        </w:numPr>
        <w:rPr>
          <w:rFonts w:ascii="Times New Roman" w:eastAsia="Times New Roman" w:hAnsi="Times New Roman" w:cs="Times New Roman"/>
          <w:b/>
          <w:bCs/>
          <w:color w:val="000000"/>
        </w:rPr>
      </w:pPr>
      <w:r>
        <w:rPr>
          <w:rFonts w:ascii="Times New Roman" w:eastAsia="Times New Roman" w:hAnsi="Times New Roman" w:cs="Times New Roman"/>
          <w:color w:val="000000"/>
        </w:rPr>
        <w:t>Amazon focuses its main attention on people with internet access, specifically those ages 25 to 50 years</w:t>
      </w:r>
      <w:r w:rsidR="000C5E22">
        <w:rPr>
          <w:rFonts w:ascii="Times New Roman" w:eastAsia="Times New Roman" w:hAnsi="Times New Roman" w:cs="Times New Roman"/>
          <w:color w:val="000000"/>
        </w:rPr>
        <w:t xml:space="preserve"> (Amazon, 2019).</w:t>
      </w:r>
    </w:p>
    <w:p w14:paraId="68AF995D" w14:textId="745F0C72" w:rsidR="00AC5C69" w:rsidRPr="00AC5C69" w:rsidRDefault="00AC5C69" w:rsidP="00AC5C69">
      <w:pPr>
        <w:pStyle w:val="ListParagraph"/>
        <w:numPr>
          <w:ilvl w:val="0"/>
          <w:numId w:val="2"/>
        </w:numPr>
        <w:rPr>
          <w:rFonts w:ascii="Times New Roman" w:eastAsia="Times New Roman" w:hAnsi="Times New Roman" w:cs="Times New Roman"/>
          <w:b/>
          <w:bCs/>
          <w:color w:val="000000"/>
        </w:rPr>
      </w:pPr>
      <w:r>
        <w:rPr>
          <w:rFonts w:ascii="Times New Roman" w:eastAsia="Times New Roman" w:hAnsi="Times New Roman" w:cs="Times New Roman"/>
          <w:color w:val="000000"/>
        </w:rPr>
        <w:t>45% of online buyers range from ages 35-49 making it the most important age demographic to target their services toward</w:t>
      </w:r>
      <w:r w:rsidR="000C5E22">
        <w:rPr>
          <w:rFonts w:ascii="Times New Roman" w:eastAsia="Times New Roman" w:hAnsi="Times New Roman" w:cs="Times New Roman"/>
          <w:color w:val="000000"/>
        </w:rPr>
        <w:t xml:space="preserve"> (Amazon, 2019).</w:t>
      </w:r>
    </w:p>
    <w:p w14:paraId="59E27FE5" w14:textId="57D3D3E7" w:rsidR="00AC5C69" w:rsidRPr="00D82149" w:rsidRDefault="00AC5C69" w:rsidP="00AC5C69">
      <w:pPr>
        <w:pStyle w:val="ListParagraph"/>
        <w:numPr>
          <w:ilvl w:val="0"/>
          <w:numId w:val="2"/>
        </w:numPr>
        <w:rPr>
          <w:rFonts w:ascii="Times New Roman" w:eastAsia="Times New Roman" w:hAnsi="Times New Roman" w:cs="Times New Roman"/>
          <w:b/>
          <w:bCs/>
          <w:color w:val="000000"/>
        </w:rPr>
      </w:pPr>
      <w:r>
        <w:rPr>
          <w:rFonts w:ascii="Times New Roman" w:eastAsia="Times New Roman" w:hAnsi="Times New Roman" w:cs="Times New Roman"/>
          <w:color w:val="000000"/>
        </w:rPr>
        <w:t>Amazon has dedicated itself to constantly modernizing and improving itself in hopes that it can attract a younger audience who will grow up using their services and remain loyal over their lifetime</w:t>
      </w:r>
      <w:r w:rsidR="000C5E22">
        <w:rPr>
          <w:rFonts w:ascii="Times New Roman" w:eastAsia="Times New Roman" w:hAnsi="Times New Roman" w:cs="Times New Roman"/>
          <w:color w:val="000000"/>
        </w:rPr>
        <w:t xml:space="preserve"> (Simon, 2019).</w:t>
      </w:r>
    </w:p>
    <w:p w14:paraId="1ADBBAAA" w14:textId="01234213" w:rsidR="00D82149" w:rsidRDefault="00D82149" w:rsidP="00D82149">
      <w:pPr>
        <w:rPr>
          <w:b/>
          <w:bCs/>
          <w:color w:val="000000"/>
        </w:rPr>
      </w:pPr>
      <w:r>
        <w:rPr>
          <w:b/>
          <w:bCs/>
          <w:color w:val="000000"/>
        </w:rPr>
        <w:t>Cognitive Dissonance Theory</w:t>
      </w:r>
    </w:p>
    <w:p w14:paraId="5915D94C" w14:textId="6A12B6B0" w:rsidR="00D82149" w:rsidRDefault="00D82149" w:rsidP="00D82149">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Essentially suggests that </w:t>
      </w:r>
      <w:r w:rsidRPr="00D64220">
        <w:rPr>
          <w:rFonts w:ascii="Times New Roman" w:eastAsia="Times New Roman" w:hAnsi="Times New Roman" w:cs="Times New Roman"/>
          <w:color w:val="000000"/>
        </w:rPr>
        <w:t>that people like to be consistent with their own beliefs, attitudes, and behaviors</w:t>
      </w:r>
      <w:r w:rsidR="000C5E22">
        <w:rPr>
          <w:rFonts w:ascii="Times New Roman" w:eastAsia="Times New Roman" w:hAnsi="Times New Roman" w:cs="Times New Roman"/>
          <w:color w:val="000000"/>
        </w:rPr>
        <w:t xml:space="preserve"> (Petty et al., 1981).</w:t>
      </w:r>
    </w:p>
    <w:p w14:paraId="40AA9630" w14:textId="34758C09" w:rsidR="00D82149" w:rsidRDefault="00D82149" w:rsidP="00D82149">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D64220">
        <w:rPr>
          <w:rFonts w:ascii="Times New Roman" w:eastAsia="Times New Roman" w:hAnsi="Times New Roman" w:cs="Times New Roman"/>
          <w:color w:val="000000"/>
        </w:rPr>
        <w:t>f a situation is deemed inconsistent with a person’s previous beliefs, attitudes, and behaviors then that person will likely experience mental discomfort leading them to change one of their stances</w:t>
      </w:r>
      <w:r w:rsidR="000C5E22">
        <w:rPr>
          <w:rFonts w:ascii="Times New Roman" w:eastAsia="Times New Roman" w:hAnsi="Times New Roman" w:cs="Times New Roman"/>
          <w:color w:val="000000"/>
        </w:rPr>
        <w:t xml:space="preserve"> (Mcleod</w:t>
      </w:r>
      <w:r w:rsidR="006F0394">
        <w:rPr>
          <w:rFonts w:ascii="Times New Roman" w:eastAsia="Times New Roman" w:hAnsi="Times New Roman" w:cs="Times New Roman"/>
          <w:color w:val="000000"/>
        </w:rPr>
        <w:t>, 2020</w:t>
      </w:r>
      <w:r w:rsidR="000C5E22">
        <w:rPr>
          <w:rFonts w:ascii="Times New Roman" w:eastAsia="Times New Roman" w:hAnsi="Times New Roman" w:cs="Times New Roman"/>
          <w:color w:val="000000"/>
        </w:rPr>
        <w:t>).</w:t>
      </w:r>
    </w:p>
    <w:p w14:paraId="79023A64" w14:textId="0BEB2250" w:rsidR="00D82149" w:rsidRDefault="00D82149" w:rsidP="00D82149">
      <w:pPr>
        <w:rPr>
          <w:b/>
          <w:bCs/>
          <w:color w:val="000000"/>
        </w:rPr>
      </w:pPr>
      <w:r w:rsidRPr="00D82149">
        <w:rPr>
          <w:b/>
          <w:bCs/>
          <w:color w:val="000000"/>
        </w:rPr>
        <w:t>Appendix</w:t>
      </w:r>
    </w:p>
    <w:p w14:paraId="56901D32" w14:textId="0D6E910A" w:rsidR="00D82149" w:rsidRPr="00D82149" w:rsidRDefault="00F129CB" w:rsidP="00D82149">
      <w:pPr>
        <w:pStyle w:val="ListParagraph"/>
        <w:numPr>
          <w:ilvl w:val="0"/>
          <w:numId w:val="4"/>
        </w:numP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I propose that Amazon releases a commercial utilizing element of Cognitive Dissonance Theory and target mothers from middle to high income homes, are democratic, and celebrate gift giving holidays. </w:t>
      </w:r>
    </w:p>
    <w:p w14:paraId="1D053E17" w14:textId="6A50F768" w:rsidR="00D82149" w:rsidRPr="00D82149" w:rsidRDefault="00F129CB" w:rsidP="00D82149">
      <w:pPr>
        <w:pStyle w:val="ListParagraph"/>
        <w:numPr>
          <w:ilvl w:val="0"/>
          <w:numId w:val="4"/>
        </w:numPr>
        <w:rPr>
          <w:rFonts w:ascii="Times New Roman" w:eastAsia="Times New Roman" w:hAnsi="Times New Roman" w:cs="Times New Roman"/>
          <w:b/>
          <w:bCs/>
          <w:color w:val="000000"/>
        </w:rPr>
      </w:pPr>
      <w:r>
        <w:rPr>
          <w:rFonts w:ascii="Times New Roman" w:eastAsia="Times New Roman" w:hAnsi="Times New Roman" w:cs="Times New Roman"/>
          <w:color w:val="000000"/>
        </w:rPr>
        <w:t>Initially</w:t>
      </w:r>
      <w:r w:rsidR="00D82149">
        <w:rPr>
          <w:rFonts w:ascii="Times New Roman" w:eastAsia="Times New Roman" w:hAnsi="Times New Roman" w:cs="Times New Roman"/>
          <w:color w:val="000000"/>
        </w:rPr>
        <w:t xml:space="preserve"> make the consumer uncomfortable by showing what </w:t>
      </w:r>
      <w:r>
        <w:rPr>
          <w:rFonts w:ascii="Times New Roman" w:eastAsia="Times New Roman" w:hAnsi="Times New Roman" w:cs="Times New Roman"/>
          <w:color w:val="000000"/>
        </w:rPr>
        <w:t>it’s</w:t>
      </w:r>
      <w:r w:rsidR="00D82149">
        <w:rPr>
          <w:rFonts w:ascii="Times New Roman" w:eastAsia="Times New Roman" w:hAnsi="Times New Roman" w:cs="Times New Roman"/>
          <w:color w:val="000000"/>
        </w:rPr>
        <w:t xml:space="preserve"> like shopping in person during the pandemic and what </w:t>
      </w:r>
      <w:r>
        <w:rPr>
          <w:rFonts w:ascii="Times New Roman" w:eastAsia="Times New Roman" w:hAnsi="Times New Roman" w:cs="Times New Roman"/>
          <w:color w:val="000000"/>
        </w:rPr>
        <w:t>it’s</w:t>
      </w:r>
      <w:r w:rsidR="00D82149">
        <w:rPr>
          <w:rFonts w:ascii="Times New Roman" w:eastAsia="Times New Roman" w:hAnsi="Times New Roman" w:cs="Times New Roman"/>
          <w:color w:val="000000"/>
        </w:rPr>
        <w:t xml:space="preserve"> like </w:t>
      </w:r>
      <w:r>
        <w:rPr>
          <w:rFonts w:ascii="Times New Roman" w:eastAsia="Times New Roman" w:hAnsi="Times New Roman" w:cs="Times New Roman"/>
          <w:color w:val="000000"/>
        </w:rPr>
        <w:t>using</w:t>
      </w:r>
      <w:r w:rsidR="00D82149">
        <w:rPr>
          <w:rFonts w:ascii="Times New Roman" w:eastAsia="Times New Roman" w:hAnsi="Times New Roman" w:cs="Times New Roman"/>
          <w:color w:val="000000"/>
        </w:rPr>
        <w:t xml:space="preserve"> Amazon making Amazon look like the </w:t>
      </w:r>
      <w:r>
        <w:rPr>
          <w:rFonts w:ascii="Times New Roman" w:eastAsia="Times New Roman" w:hAnsi="Times New Roman" w:cs="Times New Roman"/>
          <w:color w:val="000000"/>
        </w:rPr>
        <w:t>clear-cut</w:t>
      </w:r>
      <w:r w:rsidR="00D82149">
        <w:rPr>
          <w:rFonts w:ascii="Times New Roman" w:eastAsia="Times New Roman" w:hAnsi="Times New Roman" w:cs="Times New Roman"/>
          <w:color w:val="000000"/>
        </w:rPr>
        <w:t xml:space="preserve"> option to use.</w:t>
      </w:r>
    </w:p>
    <w:p w14:paraId="52A49DC8" w14:textId="00EE6ECE" w:rsidR="00D82149" w:rsidRPr="00D82149" w:rsidRDefault="00D82149" w:rsidP="00D82149">
      <w:pPr>
        <w:pStyle w:val="ListParagraph"/>
        <w:numPr>
          <w:ilvl w:val="0"/>
          <w:numId w:val="4"/>
        </w:numP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This proposition will work because it strategically </w:t>
      </w:r>
      <w:r w:rsidR="005576E2">
        <w:rPr>
          <w:rFonts w:ascii="Times New Roman" w:eastAsia="Times New Roman" w:hAnsi="Times New Roman" w:cs="Times New Roman"/>
          <w:color w:val="000000"/>
        </w:rPr>
        <w:t xml:space="preserve">targets both the beliefs and values of my target demographic that strongly persuades them to </w:t>
      </w:r>
      <w:r w:rsidR="00F129CB">
        <w:rPr>
          <w:rFonts w:ascii="Times New Roman" w:eastAsia="Times New Roman" w:hAnsi="Times New Roman" w:cs="Times New Roman"/>
          <w:color w:val="000000"/>
        </w:rPr>
        <w:t>transfer</w:t>
      </w:r>
      <w:r w:rsidR="005576E2">
        <w:rPr>
          <w:rFonts w:ascii="Times New Roman" w:eastAsia="Times New Roman" w:hAnsi="Times New Roman" w:cs="Times New Roman"/>
          <w:color w:val="000000"/>
        </w:rPr>
        <w:t xml:space="preserve"> from in person shopping to online shopping via Amazon</w:t>
      </w:r>
    </w:p>
    <w:p w14:paraId="3ECB9514" w14:textId="77777777" w:rsidR="00167DBC" w:rsidRPr="00167DBC" w:rsidRDefault="00167DBC" w:rsidP="00167DBC">
      <w:pPr>
        <w:spacing w:line="480" w:lineRule="auto"/>
        <w:rPr>
          <w:b/>
          <w:bCs/>
          <w:color w:val="000000"/>
        </w:rPr>
      </w:pPr>
    </w:p>
    <w:p w14:paraId="6A8356D3" w14:textId="46038F05" w:rsidR="00D64220" w:rsidRPr="00D64220" w:rsidRDefault="00D64220" w:rsidP="005576E2">
      <w:pPr>
        <w:spacing w:line="480" w:lineRule="auto"/>
        <w:ind w:firstLine="360"/>
      </w:pPr>
      <w:r w:rsidRPr="00D64220">
        <w:rPr>
          <w:color w:val="000000"/>
        </w:rPr>
        <w:lastRenderedPageBreak/>
        <w:t xml:space="preserve">“You </w:t>
      </w:r>
      <w:r w:rsidR="00080F88" w:rsidRPr="0098210A">
        <w:rPr>
          <w:color w:val="000000"/>
        </w:rPr>
        <w:t>cannot</w:t>
      </w:r>
      <w:r w:rsidRPr="00D64220">
        <w:rPr>
          <w:color w:val="000000"/>
        </w:rPr>
        <w:t xml:space="preserve"> reason people out of a position that they did not reason themselves into” (Goldacre, 2008). Essentially, anyone can be persuaded </w:t>
      </w:r>
      <w:r w:rsidR="00373D59" w:rsidRPr="0098210A">
        <w:rPr>
          <w:color w:val="000000"/>
        </w:rPr>
        <w:t>as long as the person persuading</w:t>
      </w:r>
      <w:r w:rsidRPr="00D64220">
        <w:rPr>
          <w:color w:val="000000"/>
        </w:rPr>
        <w:t xml:space="preserve"> strategically plan</w:t>
      </w:r>
      <w:r w:rsidR="00373D59" w:rsidRPr="0098210A">
        <w:rPr>
          <w:color w:val="000000"/>
        </w:rPr>
        <w:t>s</w:t>
      </w:r>
      <w:r w:rsidRPr="00D64220">
        <w:rPr>
          <w:color w:val="000000"/>
        </w:rPr>
        <w:t xml:space="preserve"> and convince</w:t>
      </w:r>
      <w:r w:rsidR="004D3F8A">
        <w:rPr>
          <w:color w:val="000000"/>
        </w:rPr>
        <w:t>s</w:t>
      </w:r>
      <w:r w:rsidRPr="00D64220">
        <w:rPr>
          <w:color w:val="000000"/>
        </w:rPr>
        <w:t xml:space="preserve"> someone to think about something in a different way than they did </w:t>
      </w:r>
      <w:r w:rsidR="00373D59" w:rsidRPr="0098210A">
        <w:rPr>
          <w:color w:val="000000"/>
        </w:rPr>
        <w:t>previously</w:t>
      </w:r>
      <w:r w:rsidRPr="00D64220">
        <w:rPr>
          <w:color w:val="000000"/>
        </w:rPr>
        <w:t>. Th</w:t>
      </w:r>
      <w:r w:rsidR="00373D59" w:rsidRPr="0098210A">
        <w:rPr>
          <w:color w:val="000000"/>
        </w:rPr>
        <w:t>e</w:t>
      </w:r>
      <w:r w:rsidRPr="00D64220">
        <w:rPr>
          <w:color w:val="000000"/>
        </w:rPr>
        <w:t xml:space="preserve"> thought that creates tension and stress in the brain is the very factor that can be manipulated</w:t>
      </w:r>
      <w:r w:rsidR="00373D59" w:rsidRPr="0098210A">
        <w:rPr>
          <w:color w:val="000000"/>
        </w:rPr>
        <w:t xml:space="preserve"> for </w:t>
      </w:r>
      <w:r w:rsidR="00F129CB" w:rsidRPr="0098210A">
        <w:rPr>
          <w:color w:val="000000"/>
        </w:rPr>
        <w:t>persuasion</w:t>
      </w:r>
      <w:r w:rsidRPr="00D64220">
        <w:rPr>
          <w:color w:val="000000"/>
        </w:rPr>
        <w:t xml:space="preserve">. In addition, many people utilizing persuasion will master </w:t>
      </w:r>
      <w:r w:rsidR="00373D59" w:rsidRPr="0098210A">
        <w:rPr>
          <w:color w:val="000000"/>
        </w:rPr>
        <w:t>the Theory of C</w:t>
      </w:r>
      <w:r w:rsidRPr="00D64220">
        <w:rPr>
          <w:color w:val="000000"/>
        </w:rPr>
        <w:t xml:space="preserve">ognitive </w:t>
      </w:r>
      <w:r w:rsidR="00373D59" w:rsidRPr="0098210A">
        <w:rPr>
          <w:color w:val="000000"/>
        </w:rPr>
        <w:t>D</w:t>
      </w:r>
      <w:r w:rsidRPr="00D64220">
        <w:rPr>
          <w:color w:val="000000"/>
        </w:rPr>
        <w:t xml:space="preserve">issonance and use elements of it when “reasoning people into positions” </w:t>
      </w:r>
      <w:r w:rsidR="00373D59" w:rsidRPr="0098210A">
        <w:rPr>
          <w:color w:val="000000"/>
        </w:rPr>
        <w:t>by</w:t>
      </w:r>
      <w:r w:rsidRPr="00D64220">
        <w:rPr>
          <w:color w:val="000000"/>
        </w:rPr>
        <w:t xml:space="preserve"> creat</w:t>
      </w:r>
      <w:r w:rsidR="00373D59" w:rsidRPr="0098210A">
        <w:rPr>
          <w:color w:val="000000"/>
        </w:rPr>
        <w:t>ing</w:t>
      </w:r>
      <w:r w:rsidRPr="00D64220">
        <w:rPr>
          <w:color w:val="000000"/>
        </w:rPr>
        <w:t xml:space="preserve"> an uncomfortable state or a state that is not consistent with the current persons values and beliefs for the subject of persuasion</w:t>
      </w:r>
      <w:r w:rsidR="00373D59" w:rsidRPr="0098210A">
        <w:rPr>
          <w:color w:val="000000"/>
        </w:rPr>
        <w:t xml:space="preserve"> (Cogliser et al., 2017).</w:t>
      </w:r>
      <w:r w:rsidRPr="00D64220">
        <w:rPr>
          <w:color w:val="000000"/>
        </w:rPr>
        <w:t xml:space="preserve"> This uncomfortable state can then be manipulated by promising an answer or way of thinking that helps people alleviate this negative mental state</w:t>
      </w:r>
      <w:r w:rsidR="00373D59" w:rsidRPr="0098210A">
        <w:rPr>
          <w:color w:val="000000"/>
        </w:rPr>
        <w:t xml:space="preserve"> and makes the topic at hand more consistent with their values and beliefs (Harmon &amp; Jones, 2018). </w:t>
      </w:r>
      <w:r w:rsidRPr="00D64220">
        <w:rPr>
          <w:color w:val="000000"/>
        </w:rPr>
        <w:t xml:space="preserve">I strongly believe that implementing strategies that are based on cognitive dissonance techniques can allow you to be a lot more persuasive and that Amazon has the ability to use this strategy to their advantage when trying to persuade their consumers to use their services and buy their products. Within this essay I will aim to explain what Amazon does to currently persuade their consumers and how they can possibly improve their </w:t>
      </w:r>
      <w:r w:rsidR="00FD27F2">
        <w:rPr>
          <w:color w:val="000000"/>
        </w:rPr>
        <w:t>chances</w:t>
      </w:r>
      <w:r w:rsidRPr="00D64220">
        <w:rPr>
          <w:color w:val="000000"/>
        </w:rPr>
        <w:t xml:space="preserve"> at attracting even more consumers for holiday shopping; dive deeper into cognitive dissonance theory </w:t>
      </w:r>
      <w:r w:rsidR="00373D59" w:rsidRPr="0098210A">
        <w:rPr>
          <w:color w:val="000000"/>
        </w:rPr>
        <w:t xml:space="preserve">to </w:t>
      </w:r>
      <w:r w:rsidRPr="00D64220">
        <w:rPr>
          <w:color w:val="000000"/>
        </w:rPr>
        <w:t>propos</w:t>
      </w:r>
      <w:r w:rsidR="00373D59" w:rsidRPr="0098210A">
        <w:rPr>
          <w:color w:val="000000"/>
        </w:rPr>
        <w:t>e</w:t>
      </w:r>
      <w:r w:rsidRPr="00D64220">
        <w:rPr>
          <w:color w:val="000000"/>
        </w:rPr>
        <w:t xml:space="preserve"> a new marketing message Amazon could benefit from by implementing </w:t>
      </w:r>
      <w:r w:rsidR="00373D59" w:rsidRPr="0098210A">
        <w:rPr>
          <w:color w:val="000000"/>
        </w:rPr>
        <w:t>elements of this theory</w:t>
      </w:r>
      <w:r w:rsidRPr="00D64220">
        <w:rPr>
          <w:color w:val="000000"/>
        </w:rPr>
        <w:t xml:space="preserve"> in their marketing approach for the 2020 holiday season. </w:t>
      </w:r>
    </w:p>
    <w:p w14:paraId="4BA6D19D" w14:textId="3AFB22DB" w:rsidR="00D64220" w:rsidRPr="00D64220" w:rsidRDefault="00D64220" w:rsidP="00D64220">
      <w:pPr>
        <w:spacing w:line="480" w:lineRule="auto"/>
        <w:ind w:firstLine="720"/>
      </w:pPr>
      <w:r w:rsidRPr="00D64220">
        <w:rPr>
          <w:color w:val="000000"/>
        </w:rPr>
        <w:t>Amazon is a multifaceted company that essentially has its foot in every industry around the world. Amazon started as a book store created by Jeff Bezos in his garage before turning into a worldwide empire</w:t>
      </w:r>
      <w:r w:rsidR="00373D59" w:rsidRPr="0098210A">
        <w:rPr>
          <w:color w:val="000000"/>
        </w:rPr>
        <w:t xml:space="preserve"> (About, 2020). </w:t>
      </w:r>
      <w:r w:rsidRPr="00D64220">
        <w:rPr>
          <w:color w:val="000000"/>
        </w:rPr>
        <w:t xml:space="preserve">To measure their </w:t>
      </w:r>
      <w:r w:rsidR="00080F88" w:rsidRPr="0098210A">
        <w:rPr>
          <w:color w:val="000000"/>
        </w:rPr>
        <w:t>success,</w:t>
      </w:r>
      <w:r w:rsidRPr="00D64220">
        <w:rPr>
          <w:color w:val="000000"/>
        </w:rPr>
        <w:t xml:space="preserve"> I had noted that when Amazon first went </w:t>
      </w:r>
      <w:r w:rsidR="00080F88" w:rsidRPr="0098210A">
        <w:rPr>
          <w:color w:val="000000"/>
        </w:rPr>
        <w:t>public,</w:t>
      </w:r>
      <w:r w:rsidRPr="00D64220">
        <w:rPr>
          <w:color w:val="000000"/>
        </w:rPr>
        <w:t xml:space="preserve"> the</w:t>
      </w:r>
      <w:r w:rsidR="00FD27F2">
        <w:rPr>
          <w:color w:val="000000"/>
        </w:rPr>
        <w:t>ir</w:t>
      </w:r>
      <w:r w:rsidR="00080F88" w:rsidRPr="0098210A">
        <w:rPr>
          <w:color w:val="000000"/>
        </w:rPr>
        <w:t xml:space="preserve"> starting</w:t>
      </w:r>
      <w:r w:rsidRPr="00D64220">
        <w:rPr>
          <w:color w:val="000000"/>
        </w:rPr>
        <w:t xml:space="preserve"> price for 1 share of their company was </w:t>
      </w:r>
      <w:r w:rsidR="00FD27F2">
        <w:rPr>
          <w:color w:val="000000"/>
        </w:rPr>
        <w:t>$16</w:t>
      </w:r>
      <w:r w:rsidRPr="00D64220">
        <w:rPr>
          <w:color w:val="000000"/>
        </w:rPr>
        <w:t xml:space="preserve"> compared to </w:t>
      </w:r>
      <w:r w:rsidR="008C6334" w:rsidRPr="0098210A">
        <w:rPr>
          <w:color w:val="000000"/>
        </w:rPr>
        <w:t>know</w:t>
      </w:r>
      <w:r w:rsidRPr="00D64220">
        <w:rPr>
          <w:color w:val="000000"/>
        </w:rPr>
        <w:t xml:space="preserve"> which is </w:t>
      </w:r>
      <w:r w:rsidR="00FD27F2">
        <w:rPr>
          <w:color w:val="000000"/>
        </w:rPr>
        <w:t xml:space="preserve">$3,116 </w:t>
      </w:r>
      <w:r w:rsidR="00373D59" w:rsidRPr="0098210A">
        <w:rPr>
          <w:color w:val="000000"/>
        </w:rPr>
        <w:t>(James-Dean).</w:t>
      </w:r>
      <w:r w:rsidRPr="00D64220">
        <w:rPr>
          <w:color w:val="000000"/>
        </w:rPr>
        <w:t xml:space="preserve"> In addition, this company has reached a very rare mark made by </w:t>
      </w:r>
      <w:r w:rsidRPr="00D64220">
        <w:rPr>
          <w:color w:val="000000"/>
        </w:rPr>
        <w:lastRenderedPageBreak/>
        <w:t xml:space="preserve">companies by being one of the few companies worth over a trillion dollars. Amazon's main goals are to make everyone buy everything via their amazon marketplace as well as to use and implement their products such as Alexa or Firesticks. Since Amazon has dipped its fingers in every </w:t>
      </w:r>
      <w:r w:rsidR="00080F88" w:rsidRPr="0098210A">
        <w:rPr>
          <w:color w:val="000000"/>
        </w:rPr>
        <w:t>industry,</w:t>
      </w:r>
      <w:r w:rsidRPr="00D64220">
        <w:rPr>
          <w:color w:val="000000"/>
        </w:rPr>
        <w:t xml:space="preserve"> they have a vast amount of competition that they focus on consistently beating and include companies like Walmart, Target, Google, Kohl’s, and many most </w:t>
      </w:r>
      <w:r w:rsidR="00080F88" w:rsidRPr="0098210A">
        <w:rPr>
          <w:color w:val="000000"/>
        </w:rPr>
        <w:t>well-known</w:t>
      </w:r>
      <w:r w:rsidRPr="00D64220">
        <w:rPr>
          <w:color w:val="000000"/>
        </w:rPr>
        <w:t xml:space="preserve"> companies because of their massive range of products and services they offer. Amazon chooses to target many demographics because of their wide varieties of services. Typically, Amazon specifically targets demographics like people with internet access, ages twenty five to fifty because they found 45% of online buyers belong to the thirty five to fifty age group, and they predominantly target the younger generation because they hope that they continue and only use Amazon when buying products</w:t>
      </w:r>
      <w:r w:rsidR="006F0394" w:rsidRPr="0098210A">
        <w:rPr>
          <w:color w:val="000000"/>
        </w:rPr>
        <w:t xml:space="preserve"> (Amazon, 2019).</w:t>
      </w:r>
      <w:r w:rsidRPr="00D64220">
        <w:rPr>
          <w:color w:val="000000"/>
        </w:rPr>
        <w:t xml:space="preserve"> Because of this I have chosen to specifically target the demographic of mothers specifically those who live in a middle-high income household, are democratic, and celebrate gift giving holidays. I choose mothers to focus on because the average parent spends around one thousand dollars per year on gifts according to the National Retail </w:t>
      </w:r>
      <w:r w:rsidR="00080F88" w:rsidRPr="0098210A">
        <w:rPr>
          <w:color w:val="000000"/>
        </w:rPr>
        <w:t>Federation</w:t>
      </w:r>
      <w:r w:rsidRPr="00D64220">
        <w:rPr>
          <w:color w:val="000000"/>
        </w:rPr>
        <w:t xml:space="preserve"> and around 90% of those parents buying gifts are mothers rather than fathers</w:t>
      </w:r>
      <w:r w:rsidR="006F0394" w:rsidRPr="0098210A">
        <w:rPr>
          <w:color w:val="000000"/>
        </w:rPr>
        <w:t xml:space="preserve"> (Christmas, 2020). </w:t>
      </w:r>
      <w:r w:rsidRPr="00D64220">
        <w:rPr>
          <w:color w:val="000000"/>
        </w:rPr>
        <w:t>In addition, I believe the Covid-19 pandemic has created an even bigger demand for the need to use online shopping and believe that Amazon needs to take advantage of the situation in order to attract more consumers to buy their holiday gifts this year through Amazon compared to its competitors.</w:t>
      </w:r>
    </w:p>
    <w:p w14:paraId="59C462A1" w14:textId="477CD07A" w:rsidR="00D64220" w:rsidRPr="00D64220" w:rsidRDefault="00D64220" w:rsidP="00D64220">
      <w:pPr>
        <w:spacing w:line="480" w:lineRule="auto"/>
        <w:ind w:firstLine="720"/>
      </w:pPr>
      <w:r w:rsidRPr="00D64220">
        <w:rPr>
          <w:color w:val="000000"/>
        </w:rPr>
        <w:t>Understanding cognitive dissonance theory can be the ultimate advantage for an organization trying to persuade people and gather more customers/clients. Essentially, cognitive dissonance theory suggests that people like to be consistent with their own beliefs, attitudes, and behaviors</w:t>
      </w:r>
      <w:r w:rsidR="006F0394" w:rsidRPr="0098210A">
        <w:rPr>
          <w:color w:val="000000"/>
        </w:rPr>
        <w:t xml:space="preserve"> (Petty et al., 1981).</w:t>
      </w:r>
      <w:r w:rsidRPr="00D64220">
        <w:rPr>
          <w:color w:val="000000"/>
        </w:rPr>
        <w:t xml:space="preserve"> In addition, if a situation is deemed inconsistent with a </w:t>
      </w:r>
      <w:r w:rsidR="00080F88" w:rsidRPr="0098210A">
        <w:rPr>
          <w:color w:val="000000"/>
        </w:rPr>
        <w:t>person’s</w:t>
      </w:r>
      <w:r w:rsidRPr="00D64220">
        <w:rPr>
          <w:color w:val="000000"/>
        </w:rPr>
        <w:t xml:space="preserve"> </w:t>
      </w:r>
      <w:r w:rsidRPr="00D64220">
        <w:rPr>
          <w:color w:val="000000"/>
        </w:rPr>
        <w:lastRenderedPageBreak/>
        <w:t xml:space="preserve">previous beliefs, attitudes, and behaviors then that person will likely experience mental discomfort leading them to change one of their stances on their beliefs, attitudes, and behaviors in order to reduce the </w:t>
      </w:r>
      <w:r w:rsidR="00080F88" w:rsidRPr="0098210A">
        <w:rPr>
          <w:color w:val="000000"/>
        </w:rPr>
        <w:t>uncomfortable</w:t>
      </w:r>
      <w:r w:rsidRPr="00D64220">
        <w:rPr>
          <w:color w:val="000000"/>
        </w:rPr>
        <w:t xml:space="preserve"> feeling they had and make their mental state more consistent (Hunt, 1970). Basically, if Amazon used this theory for a marketing approach and created a commercial that inflicted inconsistent feelings amongst their target market then it would make the audience more susceptible to persuasion by and change their values and beliefs to try and keep their mental state balanced and consistent. However, is important to note and distinguish that beliefs and values are two separate entities and that they are not synonyms and rather very different</w:t>
      </w:r>
      <w:r w:rsidR="00C2513C" w:rsidRPr="0098210A">
        <w:rPr>
          <w:color w:val="000000"/>
        </w:rPr>
        <w:t xml:space="preserve"> (Gillepsie et al., 2016).</w:t>
      </w:r>
      <w:r w:rsidRPr="00D64220">
        <w:rPr>
          <w:color w:val="000000"/>
        </w:rPr>
        <w:t xml:space="preserve"> Beliefs typically align more with personal preferences and what a person holds to be true about a situation or thing, and values rather is more so about what the culture or community you are a part of believes to be morally right and the accepted way of thinking about certain situations, habits, etc. (</w:t>
      </w:r>
      <w:r w:rsidR="006F0394" w:rsidRPr="0098210A">
        <w:rPr>
          <w:color w:val="000000"/>
        </w:rPr>
        <w:t>Vaidis et al., 2018).</w:t>
      </w:r>
      <w:r w:rsidRPr="00D64220">
        <w:rPr>
          <w:color w:val="000000"/>
        </w:rPr>
        <w:t>)</w:t>
      </w:r>
      <w:r w:rsidR="006F0394" w:rsidRPr="0098210A">
        <w:rPr>
          <w:color w:val="000000"/>
        </w:rPr>
        <w:t xml:space="preserve"> </w:t>
      </w:r>
      <w:r w:rsidRPr="00D64220">
        <w:rPr>
          <w:color w:val="000000"/>
        </w:rPr>
        <w:t xml:space="preserve">So if Amazon were to manipulate the consumers by using cognitive dissonance theory they can either lead their consumer to believe that by not shopping with Amazon for the holidays it will either go against your personal beliefs or it is not consistent with what the community you belong to thinks which impacts the consistency you have with your communities values. Cognitive dissonance theory may seem like a bulletproof strategy to manipulate consumers but </w:t>
      </w:r>
      <w:r w:rsidR="00080F88" w:rsidRPr="0098210A">
        <w:rPr>
          <w:color w:val="000000"/>
        </w:rPr>
        <w:t>there are</w:t>
      </w:r>
      <w:r w:rsidRPr="00D64220">
        <w:rPr>
          <w:color w:val="000000"/>
        </w:rPr>
        <w:t xml:space="preserve"> many strengths and weaknesses to the theory itself. For instance, this theory has a few major strengths like its widely applicable use on most situations, the key to a good theory (</w:t>
      </w:r>
      <w:r w:rsidR="006F0394" w:rsidRPr="0098210A">
        <w:rPr>
          <w:color w:val="000000"/>
        </w:rPr>
        <w:t>Petty et al., 1981</w:t>
      </w:r>
      <w:r w:rsidRPr="00D64220">
        <w:rPr>
          <w:color w:val="000000"/>
        </w:rPr>
        <w:t xml:space="preserve">). Additionally, cognitive dissonance theory is a </w:t>
      </w:r>
      <w:r w:rsidR="00080F88" w:rsidRPr="0098210A">
        <w:rPr>
          <w:color w:val="000000"/>
        </w:rPr>
        <w:t>well-regarded</w:t>
      </w:r>
      <w:r w:rsidRPr="00D64220">
        <w:rPr>
          <w:color w:val="000000"/>
        </w:rPr>
        <w:t xml:space="preserve"> theory because it tries to explain key human decisions and functions. More specifically, this theory answers questions like why </w:t>
      </w:r>
      <w:r w:rsidR="00080F88" w:rsidRPr="0098210A">
        <w:rPr>
          <w:color w:val="000000"/>
        </w:rPr>
        <w:t>people seek</w:t>
      </w:r>
      <w:r w:rsidRPr="00D64220">
        <w:rPr>
          <w:color w:val="000000"/>
        </w:rPr>
        <w:t xml:space="preserve"> out certain information, why do people change their stance on decisions before and after making them, and how are people persuaded via dissonance (</w:t>
      </w:r>
      <w:r w:rsidR="00C2513C" w:rsidRPr="0098210A">
        <w:rPr>
          <w:color w:val="000000"/>
        </w:rPr>
        <w:t>Oshikawa, 1969</w:t>
      </w:r>
      <w:r w:rsidRPr="00D64220">
        <w:rPr>
          <w:color w:val="000000"/>
        </w:rPr>
        <w:t xml:space="preserve">). On the </w:t>
      </w:r>
      <w:r w:rsidRPr="00D64220">
        <w:rPr>
          <w:color w:val="000000"/>
        </w:rPr>
        <w:lastRenderedPageBreak/>
        <w:t xml:space="preserve">other </w:t>
      </w:r>
      <w:r w:rsidR="00080F88" w:rsidRPr="0098210A">
        <w:rPr>
          <w:color w:val="000000"/>
        </w:rPr>
        <w:t>hand,</w:t>
      </w:r>
      <w:r w:rsidRPr="00D64220">
        <w:rPr>
          <w:color w:val="000000"/>
        </w:rPr>
        <w:t xml:space="preserve"> this theory also has some shortcomings that make people question the validity of the theory. For instance, cognitive dissonance theory does not explain ways on how to reduce dissonance, it does not make any specific </w:t>
      </w:r>
      <w:r w:rsidR="00080F88" w:rsidRPr="00D64220">
        <w:rPr>
          <w:color w:val="000000"/>
        </w:rPr>
        <w:t>predictions</w:t>
      </w:r>
      <w:r w:rsidR="00080F88" w:rsidRPr="0098210A">
        <w:rPr>
          <w:color w:val="000000"/>
        </w:rPr>
        <w:t xml:space="preserve"> on</w:t>
      </w:r>
      <w:r w:rsidRPr="00D64220">
        <w:rPr>
          <w:color w:val="000000"/>
        </w:rPr>
        <w:t xml:space="preserve"> outcomes, and it ignores the effects that message variables have on dissonance and persuasion (</w:t>
      </w:r>
      <w:r w:rsidR="00C2513C" w:rsidRPr="0098210A">
        <w:rPr>
          <w:color w:val="000000"/>
        </w:rPr>
        <w:t>Bargh, 2018</w:t>
      </w:r>
      <w:r w:rsidRPr="00D64220">
        <w:rPr>
          <w:color w:val="000000"/>
        </w:rPr>
        <w:t xml:space="preserve">). </w:t>
      </w:r>
      <w:r w:rsidR="0009598D" w:rsidRPr="0098210A">
        <w:rPr>
          <w:color w:val="000000"/>
        </w:rPr>
        <w:t xml:space="preserve">Additionally, many key findings about </w:t>
      </w:r>
      <w:r w:rsidR="00FD27F2">
        <w:rPr>
          <w:color w:val="000000"/>
        </w:rPr>
        <w:t>c</w:t>
      </w:r>
      <w:r w:rsidR="0009598D" w:rsidRPr="0098210A">
        <w:rPr>
          <w:color w:val="000000"/>
        </w:rPr>
        <w:t xml:space="preserve">ognitive </w:t>
      </w:r>
      <w:r w:rsidR="00FD27F2">
        <w:rPr>
          <w:color w:val="000000"/>
        </w:rPr>
        <w:t>d</w:t>
      </w:r>
      <w:r w:rsidR="0009598D" w:rsidRPr="0098210A">
        <w:rPr>
          <w:color w:val="000000"/>
        </w:rPr>
        <w:t xml:space="preserve">issonance theory comes from specific studies. One popular study which entailed testing cognitive dissonance in </w:t>
      </w:r>
      <w:r w:rsidR="00F129CB" w:rsidRPr="0098210A">
        <w:rPr>
          <w:color w:val="000000"/>
        </w:rPr>
        <w:t>political experiment</w:t>
      </w:r>
      <w:r w:rsidR="0009598D" w:rsidRPr="0098210A">
        <w:rPr>
          <w:color w:val="000000"/>
        </w:rPr>
        <w:t xml:space="preserve"> tested </w:t>
      </w:r>
      <w:r w:rsidR="00F129CB" w:rsidRPr="0098210A">
        <w:rPr>
          <w:color w:val="000000"/>
        </w:rPr>
        <w:t xml:space="preserve">how people feel when voting for someone that they do not share beliefs and values with but liked and someone they didn’t like but shared the same viewpoints. It basically demonstrated that more often than not people liked to stay consistent with their values and beliefs and chose the candidate that aligned the most with the subject (Cooper et al., 2019). </w:t>
      </w:r>
      <w:r w:rsidRPr="00D64220">
        <w:rPr>
          <w:color w:val="000000"/>
        </w:rPr>
        <w:t xml:space="preserve">All in all, if used correctly the power of cognitive dissonance is immense and can be used strategically </w:t>
      </w:r>
      <w:r w:rsidR="00FD27F2">
        <w:rPr>
          <w:color w:val="000000"/>
        </w:rPr>
        <w:t>for</w:t>
      </w:r>
      <w:r w:rsidRPr="00D64220">
        <w:rPr>
          <w:color w:val="000000"/>
        </w:rPr>
        <w:t xml:space="preserve"> companies like Amazon to heavily persuade others to use their services and buy their products. </w:t>
      </w:r>
    </w:p>
    <w:p w14:paraId="5E089839" w14:textId="43B328E5" w:rsidR="00D64220" w:rsidRPr="00D64220" w:rsidRDefault="00D64220" w:rsidP="00D64220">
      <w:pPr>
        <w:spacing w:line="480" w:lineRule="auto"/>
      </w:pPr>
      <w:r w:rsidRPr="00D64220">
        <w:rPr>
          <w:color w:val="000000"/>
        </w:rPr>
        <w:tab/>
        <w:t xml:space="preserve">This holiday season is unlike any other because of the effects of the </w:t>
      </w:r>
      <w:r w:rsidR="00080F88" w:rsidRPr="0098210A">
        <w:rPr>
          <w:color w:val="000000"/>
        </w:rPr>
        <w:t>coronavirus</w:t>
      </w:r>
      <w:r w:rsidRPr="00D64220">
        <w:rPr>
          <w:color w:val="000000"/>
        </w:rPr>
        <w:t xml:space="preserve"> pandemic. The coronavirus has limited </w:t>
      </w:r>
      <w:r w:rsidR="00080F88" w:rsidRPr="0098210A">
        <w:rPr>
          <w:color w:val="000000"/>
        </w:rPr>
        <w:t>people’s</w:t>
      </w:r>
      <w:r w:rsidRPr="00D64220">
        <w:rPr>
          <w:color w:val="000000"/>
        </w:rPr>
        <w:t xml:space="preserve"> ability to safely shop in store, find products they need due to limited availability of everything, and find the cheapest prices due to the constant inflation the virus has on the prices for everything. Because of these issues I believe Amazon has the right platform and perfect opportunity to use this to their advantage when it comes to shopping for the holiday season. Furthermore, I believe Amazon can strategically market their brand by </w:t>
      </w:r>
      <w:r w:rsidR="00080F88" w:rsidRPr="0098210A">
        <w:rPr>
          <w:color w:val="000000"/>
        </w:rPr>
        <w:t>utilizing</w:t>
      </w:r>
      <w:r w:rsidRPr="00D64220">
        <w:rPr>
          <w:color w:val="000000"/>
        </w:rPr>
        <w:t xml:space="preserve"> elements of cognitive dissonance theory in a marketing tactic that revolves around making people uncomfortable about shopping in person at retail stores like their competitors </w:t>
      </w:r>
      <w:r w:rsidR="00080F88" w:rsidRPr="0098210A">
        <w:rPr>
          <w:color w:val="000000"/>
        </w:rPr>
        <w:t>Walmart</w:t>
      </w:r>
      <w:r w:rsidRPr="00D64220">
        <w:rPr>
          <w:color w:val="000000"/>
        </w:rPr>
        <w:t>, target, etc. for the holidays. To start I would try to create the uncomfortable situation that creates inconsistency with values and beliefs of my target demographic which is mothers from middle to high income houses that range from ages 25 to 50</w:t>
      </w:r>
      <w:r w:rsidR="00C2513C" w:rsidRPr="0098210A">
        <w:rPr>
          <w:color w:val="000000"/>
        </w:rPr>
        <w:t xml:space="preserve">, </w:t>
      </w:r>
      <w:r w:rsidR="00C2513C" w:rsidRPr="0098210A">
        <w:rPr>
          <w:color w:val="000000"/>
        </w:rPr>
        <w:lastRenderedPageBreak/>
        <w:t>are democratic, and celebrate gift giving holidays</w:t>
      </w:r>
      <w:r w:rsidR="0009598D" w:rsidRPr="0098210A">
        <w:rPr>
          <w:color w:val="000000"/>
        </w:rPr>
        <w:t xml:space="preserve"> (McKimmie, 2015).</w:t>
      </w:r>
      <w:r w:rsidRPr="00D64220">
        <w:rPr>
          <w:color w:val="000000"/>
        </w:rPr>
        <w:t xml:space="preserve"> What I propose is that Amazon creates </w:t>
      </w:r>
      <w:r w:rsidR="00C2513C" w:rsidRPr="0098210A">
        <w:rPr>
          <w:color w:val="000000"/>
        </w:rPr>
        <w:t xml:space="preserve">an </w:t>
      </w:r>
      <w:r w:rsidRPr="00D64220">
        <w:rPr>
          <w:color w:val="000000"/>
        </w:rPr>
        <w:t xml:space="preserve">animated commercial that starts off with a mom shopping at a retail store specifically during the time period a week before </w:t>
      </w:r>
      <w:r w:rsidR="00080F88" w:rsidRPr="0098210A">
        <w:rPr>
          <w:color w:val="000000"/>
        </w:rPr>
        <w:t>Christmas</w:t>
      </w:r>
      <w:r w:rsidRPr="00D64220">
        <w:rPr>
          <w:color w:val="000000"/>
        </w:rPr>
        <w:t xml:space="preserve"> and when she gets there </w:t>
      </w:r>
      <w:r w:rsidR="00080F88" w:rsidRPr="0098210A">
        <w:rPr>
          <w:color w:val="000000"/>
        </w:rPr>
        <w:t>she’s</w:t>
      </w:r>
      <w:r w:rsidRPr="00D64220">
        <w:rPr>
          <w:color w:val="000000"/>
        </w:rPr>
        <w:t xml:space="preserve"> encountered with people not wearing masks coughing and sneezing, unsanitary surfaces on stores, crowded places, and limited availability of goods. Following that you have her go back home and celebrate the holidays with all her family members and loved ones and fast forward a few days later to a scenes where they all find out they got the virus and all are very sick and some in the hospital on ventilators. Then I would restart the commercial the same way except instead of shopping in person you have it be through Amazons website and specifically highlight their features like no contact delivery, fast shipping, all items available, and no lines in some animated joyful way with happy </w:t>
      </w:r>
      <w:r w:rsidR="00080F88" w:rsidRPr="0098210A">
        <w:rPr>
          <w:color w:val="000000"/>
        </w:rPr>
        <w:t>Christmas</w:t>
      </w:r>
      <w:r w:rsidRPr="00D64220">
        <w:rPr>
          <w:color w:val="000000"/>
        </w:rPr>
        <w:t xml:space="preserve"> music and then them celebrating without getting sick for more and more holidays to come. </w:t>
      </w:r>
      <w:r w:rsidR="00080F88" w:rsidRPr="0098210A">
        <w:rPr>
          <w:color w:val="000000"/>
        </w:rPr>
        <w:t>Finally,</w:t>
      </w:r>
      <w:r w:rsidRPr="00D64220">
        <w:rPr>
          <w:color w:val="000000"/>
        </w:rPr>
        <w:t xml:space="preserve"> to end this proposal and commercial I would end the commercial with the Amazon logo that says, “stay safe this year, shop amazon”.</w:t>
      </w:r>
    </w:p>
    <w:p w14:paraId="0AC4A577" w14:textId="508CD73C" w:rsidR="00D64220" w:rsidRPr="00D64220" w:rsidRDefault="00D64220" w:rsidP="00D64220">
      <w:pPr>
        <w:spacing w:line="480" w:lineRule="auto"/>
      </w:pPr>
      <w:r w:rsidRPr="00D64220">
        <w:rPr>
          <w:color w:val="000000"/>
        </w:rPr>
        <w:tab/>
        <w:t xml:space="preserve">I believe this proposal to work very successfully and have a huge impact on their already highly successful holiday business model. The key to this message working so well is that it has two main functions. One is to target </w:t>
      </w:r>
      <w:r w:rsidR="00080F88" w:rsidRPr="0098210A">
        <w:rPr>
          <w:color w:val="000000"/>
        </w:rPr>
        <w:t>mothers’</w:t>
      </w:r>
      <w:r w:rsidRPr="00D64220">
        <w:rPr>
          <w:color w:val="000000"/>
        </w:rPr>
        <w:t xml:space="preserve"> beliefs and make them uncomfortable with the idea of going out to shop for the holidays this year because it could make them possibly </w:t>
      </w:r>
      <w:r w:rsidR="00080F88" w:rsidRPr="0098210A">
        <w:rPr>
          <w:color w:val="000000"/>
        </w:rPr>
        <w:t>jeopardize</w:t>
      </w:r>
      <w:r w:rsidRPr="00D64220">
        <w:rPr>
          <w:color w:val="000000"/>
        </w:rPr>
        <w:t xml:space="preserve"> their </w:t>
      </w:r>
      <w:r w:rsidR="00080F88" w:rsidRPr="0098210A">
        <w:rPr>
          <w:color w:val="000000"/>
        </w:rPr>
        <w:t>family’s</w:t>
      </w:r>
      <w:r w:rsidRPr="00D64220">
        <w:rPr>
          <w:color w:val="000000"/>
        </w:rPr>
        <w:t xml:space="preserve"> </w:t>
      </w:r>
      <w:r w:rsidR="00080F88" w:rsidRPr="0098210A">
        <w:rPr>
          <w:color w:val="000000"/>
        </w:rPr>
        <w:t>well-being</w:t>
      </w:r>
      <w:r w:rsidRPr="00D64220">
        <w:rPr>
          <w:color w:val="000000"/>
        </w:rPr>
        <w:t xml:space="preserve">. Secondly, the </w:t>
      </w:r>
      <w:r w:rsidR="00080F88" w:rsidRPr="0098210A">
        <w:rPr>
          <w:color w:val="000000"/>
        </w:rPr>
        <w:t>proposal</w:t>
      </w:r>
      <w:r w:rsidRPr="00D64220">
        <w:rPr>
          <w:color w:val="000000"/>
        </w:rPr>
        <w:t xml:space="preserve"> targets </w:t>
      </w:r>
      <w:r w:rsidR="00080F88" w:rsidRPr="0098210A">
        <w:rPr>
          <w:color w:val="000000"/>
        </w:rPr>
        <w:t>mothers’</w:t>
      </w:r>
      <w:r w:rsidRPr="00D64220">
        <w:rPr>
          <w:color w:val="000000"/>
        </w:rPr>
        <w:t xml:space="preserve"> values because most </w:t>
      </w:r>
      <w:r w:rsidR="00080F88" w:rsidRPr="0098210A">
        <w:rPr>
          <w:color w:val="000000"/>
        </w:rPr>
        <w:t>mothers’</w:t>
      </w:r>
      <w:r w:rsidRPr="00D64220">
        <w:rPr>
          <w:color w:val="000000"/>
        </w:rPr>
        <w:t xml:space="preserve"> communities who are democratic come to the common agreement that nobody wants to possibly spread the virus </w:t>
      </w:r>
      <w:r w:rsidR="0009598D" w:rsidRPr="0098210A">
        <w:rPr>
          <w:color w:val="000000"/>
        </w:rPr>
        <w:t>(Losciuto et al, 1967).</w:t>
      </w:r>
      <w:r w:rsidRPr="00D64220">
        <w:rPr>
          <w:color w:val="000000"/>
        </w:rPr>
        <w:t xml:space="preserve"> A few statistics from previous </w:t>
      </w:r>
      <w:r w:rsidR="00080F88" w:rsidRPr="0098210A">
        <w:rPr>
          <w:color w:val="000000"/>
        </w:rPr>
        <w:t>Christmas</w:t>
      </w:r>
      <w:r w:rsidRPr="00D64220">
        <w:rPr>
          <w:color w:val="000000"/>
        </w:rPr>
        <w:t xml:space="preserve"> sales help make my case even stronger. First, it was found that last year that 66% of Americans say they do research online but buy gifts in brick and mortar shops so that they can interact with them (</w:t>
      </w:r>
      <w:r w:rsidR="00C2513C" w:rsidRPr="0098210A">
        <w:rPr>
          <w:color w:val="000000"/>
        </w:rPr>
        <w:t>Christmas, 2020</w:t>
      </w:r>
      <w:r w:rsidRPr="00D64220">
        <w:rPr>
          <w:color w:val="000000"/>
        </w:rPr>
        <w:t xml:space="preserve">). With that being said that large percentage of brick and mortar shoppers are </w:t>
      </w:r>
      <w:r w:rsidRPr="00D64220">
        <w:rPr>
          <w:color w:val="000000"/>
        </w:rPr>
        <w:lastRenderedPageBreak/>
        <w:t xml:space="preserve">currently among the population that needs to make this decision on whether they will continue to shop in person and risk catching the virus or shopping on </w:t>
      </w:r>
      <w:r w:rsidR="00080F88" w:rsidRPr="0098210A">
        <w:rPr>
          <w:color w:val="000000"/>
        </w:rPr>
        <w:t>Amazon</w:t>
      </w:r>
      <w:r w:rsidRPr="00D64220">
        <w:rPr>
          <w:color w:val="000000"/>
        </w:rPr>
        <w:t xml:space="preserve"> with ease and safety. </w:t>
      </w:r>
      <w:r w:rsidR="00080F88" w:rsidRPr="00D64220">
        <w:rPr>
          <w:color w:val="000000"/>
        </w:rPr>
        <w:t xml:space="preserve">I think it is crucial for Amazon to use this proposal </w:t>
      </w:r>
      <w:r w:rsidR="00080F88" w:rsidRPr="0098210A">
        <w:rPr>
          <w:color w:val="000000"/>
        </w:rPr>
        <w:t>when</w:t>
      </w:r>
      <w:r w:rsidR="00080F88" w:rsidRPr="00D64220">
        <w:rPr>
          <w:color w:val="000000"/>
        </w:rPr>
        <w:t xml:space="preserve"> there is that large of indecisive market about holiday shopping online or in person this year</w:t>
      </w:r>
      <w:r w:rsidR="00FD27F2">
        <w:rPr>
          <w:color w:val="000000"/>
        </w:rPr>
        <w:t>.</w:t>
      </w:r>
    </w:p>
    <w:p w14:paraId="57B003F2" w14:textId="3E4A0C65" w:rsidR="00302E55" w:rsidRPr="0098210A" w:rsidRDefault="00D64220" w:rsidP="00D64220">
      <w:pPr>
        <w:spacing w:line="480" w:lineRule="auto"/>
        <w:rPr>
          <w:color w:val="000000"/>
        </w:rPr>
      </w:pPr>
      <w:r w:rsidRPr="00D64220">
        <w:rPr>
          <w:color w:val="000000"/>
        </w:rPr>
        <w:tab/>
        <w:t xml:space="preserve">With all proposals there can be many benefits and limitations when put into place. Essentially, this proposal hopes to make mothers inconsistent with their feelings when originally starting the clip by shopping in person and spreading the virus because it goes against most mothers belonging to my demographic beliefs and values. After, mothers can be balanced back to consistency when watching how the mom was safe of the virus and </w:t>
      </w:r>
      <w:r w:rsidR="00080F88" w:rsidRPr="0098210A">
        <w:rPr>
          <w:color w:val="000000"/>
        </w:rPr>
        <w:t>prevented</w:t>
      </w:r>
      <w:r w:rsidRPr="00D64220">
        <w:rPr>
          <w:color w:val="000000"/>
        </w:rPr>
        <w:t xml:space="preserve"> herself from catching/spreading the virus. Hopefully this will generate a large number of mothers transitioning from buying their gifts from their competitors at in person stores and direct them to using and continue to </w:t>
      </w:r>
      <w:r w:rsidR="00080F88" w:rsidRPr="0098210A">
        <w:rPr>
          <w:color w:val="000000"/>
        </w:rPr>
        <w:t>use</w:t>
      </w:r>
      <w:r w:rsidRPr="00D64220">
        <w:rPr>
          <w:color w:val="000000"/>
        </w:rPr>
        <w:t xml:space="preserve"> Amazons services in the future. On the other </w:t>
      </w:r>
      <w:r w:rsidR="00080F88" w:rsidRPr="0098210A">
        <w:rPr>
          <w:color w:val="000000"/>
        </w:rPr>
        <w:t>hand,</w:t>
      </w:r>
      <w:r w:rsidRPr="00D64220">
        <w:rPr>
          <w:color w:val="000000"/>
        </w:rPr>
        <w:t xml:space="preserve"> there can definitely be some limitations. For instance, you have to take into account the possibility of Amazon encouraging shoppers to shop online but at their competitors online stores which helps their competitors compete head on with Amazon by offering the same guarantees. </w:t>
      </w:r>
      <w:r w:rsidR="00DE4A22">
        <w:rPr>
          <w:color w:val="000000"/>
        </w:rPr>
        <w:t xml:space="preserve">Also, </w:t>
      </w:r>
      <w:r w:rsidRPr="00D64220">
        <w:rPr>
          <w:color w:val="000000"/>
        </w:rPr>
        <w:t xml:space="preserve">If the strategy of using elements of cognitive dissonance in Amazons tactics ends up being very successful I would recommend that they try to utilize it in every approach to make people transition from buying regular items like groceries, toiletries, and electronics in person to online by creating  </w:t>
      </w:r>
      <w:r w:rsidR="00080F88" w:rsidRPr="0098210A">
        <w:rPr>
          <w:color w:val="000000"/>
        </w:rPr>
        <w:t>a sense</w:t>
      </w:r>
      <w:r w:rsidRPr="00D64220">
        <w:rPr>
          <w:color w:val="000000"/>
        </w:rPr>
        <w:t xml:space="preserve"> of </w:t>
      </w:r>
      <w:r w:rsidR="00080F88" w:rsidRPr="0098210A">
        <w:rPr>
          <w:color w:val="000000"/>
        </w:rPr>
        <w:t>uncomfortableness</w:t>
      </w:r>
      <w:r w:rsidRPr="00D64220">
        <w:rPr>
          <w:color w:val="000000"/>
        </w:rPr>
        <w:t xml:space="preserve"> with the pandemic. Realistically Amazon has the potential to transfer all these markets online and staying safe from the pandemic is a very good way to lessen </w:t>
      </w:r>
      <w:r w:rsidR="00080F88" w:rsidRPr="0098210A">
        <w:rPr>
          <w:color w:val="000000"/>
        </w:rPr>
        <w:t>people’s</w:t>
      </w:r>
      <w:r w:rsidRPr="00D64220">
        <w:rPr>
          <w:color w:val="000000"/>
        </w:rPr>
        <w:t xml:space="preserve"> uncertainties when it comes to how to be the </w:t>
      </w:r>
      <w:r w:rsidR="00080F88" w:rsidRPr="0098210A">
        <w:rPr>
          <w:color w:val="000000"/>
        </w:rPr>
        <w:t>safest</w:t>
      </w:r>
      <w:r w:rsidRPr="00D64220">
        <w:rPr>
          <w:color w:val="000000"/>
        </w:rPr>
        <w:t xml:space="preserve"> you can be. This selling point should be attacked at every angle in my mind if Amazon wants to reach its main goal which is to have everybody in the America to be buying every product they need via Amazon.</w:t>
      </w:r>
    </w:p>
    <w:p w14:paraId="50482FCF" w14:textId="7C5EF435" w:rsidR="00302E55" w:rsidRDefault="00302E55" w:rsidP="00D64220">
      <w:pPr>
        <w:spacing w:line="480" w:lineRule="auto"/>
        <w:rPr>
          <w:color w:val="000000"/>
        </w:rPr>
      </w:pPr>
    </w:p>
    <w:p w14:paraId="5EFB9CAB" w14:textId="46C45FC8" w:rsidR="00302E55" w:rsidRPr="00F129CB" w:rsidRDefault="00F129CB" w:rsidP="00F129CB">
      <w:pPr>
        <w:tabs>
          <w:tab w:val="left" w:pos="8245"/>
        </w:tabs>
        <w:spacing w:line="480" w:lineRule="auto"/>
        <w:jc w:val="center"/>
        <w:rPr>
          <w:color w:val="000000"/>
        </w:rPr>
      </w:pPr>
      <w:r w:rsidRPr="00F129CB">
        <w:rPr>
          <w:color w:val="000000"/>
        </w:rPr>
        <w:t>References</w:t>
      </w:r>
    </w:p>
    <w:p w14:paraId="79D8D8CA" w14:textId="77777777" w:rsidR="009F0DE8" w:rsidRPr="00F129CB" w:rsidRDefault="009F0DE8" w:rsidP="009F0DE8">
      <w:r w:rsidRPr="00F129CB">
        <w:t xml:space="preserve">About Amazon. (n.d.). Retrieved December 03, 2020, from </w:t>
      </w:r>
      <w:hyperlink r:id="rId7" w:history="1">
        <w:r w:rsidRPr="00F129CB">
          <w:rPr>
            <w:rStyle w:val="Hyperlink"/>
          </w:rPr>
          <w:t>https://www.aboutamazon.com/</w:t>
        </w:r>
      </w:hyperlink>
    </w:p>
    <w:p w14:paraId="3185ECC4" w14:textId="77777777" w:rsidR="009F0DE8" w:rsidRPr="00F129CB" w:rsidRDefault="009F0DE8" w:rsidP="009F0DE8"/>
    <w:p w14:paraId="5E7167B2" w14:textId="77777777" w:rsidR="00F129CB" w:rsidRPr="00F129CB" w:rsidRDefault="009F0DE8" w:rsidP="00F129CB">
      <w:r w:rsidRPr="00F129CB">
        <w:t xml:space="preserve">Acharya, A., Blackwell, M., &amp; Sen, M. (2018). Explaining Preferences from Behavior: A </w:t>
      </w:r>
    </w:p>
    <w:p w14:paraId="10D363C3" w14:textId="77777777" w:rsidR="00F129CB" w:rsidRPr="00F129CB" w:rsidRDefault="009F0DE8" w:rsidP="00F129CB">
      <w:pPr>
        <w:ind w:firstLine="720"/>
      </w:pPr>
      <w:r w:rsidRPr="00F129CB">
        <w:t xml:space="preserve">Cognitive Dissonance Approach. Journal of Politics, 80(2), 400–411. </w:t>
      </w:r>
    </w:p>
    <w:p w14:paraId="2885BF7D" w14:textId="23C80E9D" w:rsidR="009F0DE8" w:rsidRPr="00F129CB" w:rsidRDefault="00F94F37" w:rsidP="00F129CB">
      <w:pPr>
        <w:ind w:firstLine="720"/>
      </w:pPr>
      <w:hyperlink r:id="rId8" w:history="1">
        <w:r w:rsidR="00F129CB" w:rsidRPr="00F129CB">
          <w:rPr>
            <w:rStyle w:val="Hyperlink"/>
          </w:rPr>
          <w:t>https://doi-org.proxy.libraries.rutgers.edu/10.1086/694541</w:t>
        </w:r>
      </w:hyperlink>
    </w:p>
    <w:p w14:paraId="085463CF" w14:textId="3C58ACAA" w:rsidR="009F0DE8" w:rsidRPr="00F129CB" w:rsidRDefault="009F0DE8" w:rsidP="009F0DE8"/>
    <w:p w14:paraId="18FA4D77" w14:textId="77777777" w:rsidR="00F129CB" w:rsidRPr="00F129CB" w:rsidRDefault="000C5E22" w:rsidP="000C5E22">
      <w:r w:rsidRPr="00F129CB">
        <w:t xml:space="preserve">Amazon's Approach to Audience Segmentation. (n.d.). Retrieved December 03, 2020, from </w:t>
      </w:r>
    </w:p>
    <w:p w14:paraId="59FEEFEC" w14:textId="314C80C0" w:rsidR="000C5E22" w:rsidRPr="00F129CB" w:rsidRDefault="00F94F37" w:rsidP="00F129CB">
      <w:pPr>
        <w:ind w:firstLine="720"/>
      </w:pPr>
      <w:hyperlink r:id="rId9" w:history="1">
        <w:r w:rsidR="00F129CB" w:rsidRPr="00F129CB">
          <w:rPr>
            <w:rStyle w:val="Hyperlink"/>
          </w:rPr>
          <w:t>https://iotechnologies.com/blog/as-amazon</w:t>
        </w:r>
      </w:hyperlink>
    </w:p>
    <w:p w14:paraId="56700F63" w14:textId="77777777" w:rsidR="000C5E22" w:rsidRPr="00F129CB" w:rsidRDefault="000C5E22" w:rsidP="009F0DE8"/>
    <w:p w14:paraId="52F75D5C" w14:textId="77777777" w:rsidR="00F129CB" w:rsidRPr="00F129CB" w:rsidRDefault="009F0DE8" w:rsidP="009F0DE8">
      <w:r w:rsidRPr="00F129CB">
        <w:t xml:space="preserve">Bargh, J. A. (2018). It Was Social Consistency That Mattered All Along. Psychological </w:t>
      </w:r>
    </w:p>
    <w:p w14:paraId="0F44531A" w14:textId="77777777" w:rsidR="00F129CB" w:rsidRPr="00F129CB" w:rsidRDefault="009F0DE8" w:rsidP="00F129CB">
      <w:pPr>
        <w:ind w:firstLine="720"/>
      </w:pPr>
      <w:r w:rsidRPr="00F129CB">
        <w:t>Inquiry, 29(2), 60–62.</w:t>
      </w:r>
    </w:p>
    <w:p w14:paraId="532B4734" w14:textId="76C56F1B" w:rsidR="009F0DE8" w:rsidRPr="00F129CB" w:rsidRDefault="009F0DE8" w:rsidP="00F129CB">
      <w:pPr>
        <w:ind w:left="720"/>
      </w:pPr>
      <w:r w:rsidRPr="00F129CB">
        <w:t xml:space="preserve"> </w:t>
      </w:r>
      <w:hyperlink r:id="rId10" w:history="1">
        <w:r w:rsidRPr="00F129CB">
          <w:rPr>
            <w:rStyle w:val="Hyperlink"/>
          </w:rPr>
          <w:t>https://doi-org.proxy.libraries.rutgers.edu/10.1080/1047840X.2018.1480586</w:t>
        </w:r>
      </w:hyperlink>
    </w:p>
    <w:p w14:paraId="3E33052B" w14:textId="465A09E1" w:rsidR="009F0DE8" w:rsidRPr="00F129CB" w:rsidRDefault="009F0DE8" w:rsidP="009F0DE8"/>
    <w:p w14:paraId="4129989D" w14:textId="77777777" w:rsidR="00F129CB" w:rsidRPr="00F129CB" w:rsidRDefault="000C5E22" w:rsidP="000C5E22">
      <w:r w:rsidRPr="00F129CB">
        <w:t>Christmas Spending Statistics (2020 Update). (2020, June 18). Retrieved December 03, 2020,</w:t>
      </w:r>
    </w:p>
    <w:p w14:paraId="5D6DA609" w14:textId="4B34BC53" w:rsidR="000C5E22" w:rsidRPr="00F129CB" w:rsidRDefault="000C5E22" w:rsidP="00F129CB">
      <w:pPr>
        <w:ind w:firstLine="720"/>
      </w:pPr>
      <w:r w:rsidRPr="00F129CB">
        <w:t xml:space="preserve"> from </w:t>
      </w:r>
      <w:hyperlink r:id="rId11" w:history="1">
        <w:r w:rsidRPr="00F129CB">
          <w:rPr>
            <w:rStyle w:val="Hyperlink"/>
          </w:rPr>
          <w:t>https://fortunly.com/statistics/christmas-spending-statistics/</w:t>
        </w:r>
      </w:hyperlink>
    </w:p>
    <w:p w14:paraId="377032CE" w14:textId="77777777" w:rsidR="000C5E22" w:rsidRPr="00F129CB" w:rsidRDefault="000C5E22" w:rsidP="009F0DE8"/>
    <w:p w14:paraId="255A517B" w14:textId="77777777" w:rsidR="00F129CB" w:rsidRPr="00F129CB" w:rsidRDefault="009F0DE8" w:rsidP="009F0DE8">
      <w:r w:rsidRPr="00F129CB">
        <w:t xml:space="preserve">Cogliser, C., Hinojosa, A. S., Gardner, W. L., Gullifor, D., &amp; Walker, H. J. (2017). A Review of </w:t>
      </w:r>
    </w:p>
    <w:p w14:paraId="055E66FC" w14:textId="77777777" w:rsidR="00F129CB" w:rsidRPr="00F129CB" w:rsidRDefault="009F0DE8" w:rsidP="00F129CB">
      <w:pPr>
        <w:ind w:firstLine="720"/>
      </w:pPr>
      <w:r w:rsidRPr="00F129CB">
        <w:t xml:space="preserve">Cognitive Dissonance Theory in Management Research. Journal of Management, 43(1), </w:t>
      </w:r>
    </w:p>
    <w:p w14:paraId="4F6B6EA3" w14:textId="14F490A9" w:rsidR="009F0DE8" w:rsidRPr="00F129CB" w:rsidRDefault="009F0DE8" w:rsidP="00F129CB">
      <w:pPr>
        <w:ind w:left="720"/>
      </w:pPr>
      <w:r w:rsidRPr="00F129CB">
        <w:t xml:space="preserve">170–199. </w:t>
      </w:r>
      <w:hyperlink r:id="rId12" w:history="1">
        <w:r w:rsidRPr="00F129CB">
          <w:rPr>
            <w:rStyle w:val="Hyperlink"/>
          </w:rPr>
          <w:t>https://doi-org.proxy.libraries.rutgers.edu/10.1177/0149206316668236</w:t>
        </w:r>
      </w:hyperlink>
    </w:p>
    <w:p w14:paraId="2426138C" w14:textId="77777777" w:rsidR="009F0DE8" w:rsidRPr="00F129CB" w:rsidRDefault="009F0DE8" w:rsidP="009F0DE8"/>
    <w:p w14:paraId="7B8D5374" w14:textId="77777777" w:rsidR="00F129CB" w:rsidRPr="00F129CB" w:rsidRDefault="009F0DE8" w:rsidP="009F0DE8">
      <w:r w:rsidRPr="00F129CB">
        <w:t xml:space="preserve">Cooper, J., Feldman, L. A., &amp; Blackman, S. F. (2019). Influencing Republicans’ and Democrats’ </w:t>
      </w:r>
    </w:p>
    <w:p w14:paraId="3BC1D42A" w14:textId="77777777" w:rsidR="00F129CB" w:rsidRPr="00F129CB" w:rsidRDefault="009F0DE8" w:rsidP="00F129CB">
      <w:pPr>
        <w:ind w:firstLine="720"/>
      </w:pPr>
      <w:r w:rsidRPr="00F129CB">
        <w:t xml:space="preserve">attitudes toward Obamacare: Effects of imagined vicarious cognitive dissonance on </w:t>
      </w:r>
    </w:p>
    <w:p w14:paraId="237FDA1C" w14:textId="77C7818C" w:rsidR="009F0DE8" w:rsidRPr="00F129CB" w:rsidRDefault="009F0DE8" w:rsidP="00F129CB">
      <w:pPr>
        <w:ind w:left="720"/>
      </w:pPr>
      <w:r w:rsidRPr="00F129CB">
        <w:t xml:space="preserve">political attitudes. The Journal of Social Psychology, 159(1), 112–117. </w:t>
      </w:r>
      <w:hyperlink r:id="rId13" w:history="1">
        <w:r w:rsidRPr="00F129CB">
          <w:rPr>
            <w:rStyle w:val="Hyperlink"/>
          </w:rPr>
          <w:t>https://doi-org.proxy.libraries.rutgers.edu/10.1080/00224545.2018.1465023</w:t>
        </w:r>
      </w:hyperlink>
    </w:p>
    <w:p w14:paraId="60BCB1DF" w14:textId="77777777" w:rsidR="009F0DE8" w:rsidRPr="00F129CB" w:rsidRDefault="009F0DE8" w:rsidP="009F0DE8"/>
    <w:p w14:paraId="7B305EFD" w14:textId="77777777" w:rsidR="00F129CB" w:rsidRPr="00F129CB" w:rsidRDefault="009F0DE8" w:rsidP="009F0DE8">
      <w:r w:rsidRPr="00F129CB">
        <w:t xml:space="preserve">Gillespie, E. A., Hybnerova, K., Esmark, C., &amp; Noble, S. M. (2016). A tangled web: views of </w:t>
      </w:r>
    </w:p>
    <w:p w14:paraId="1C24B4DA" w14:textId="77777777" w:rsidR="00F129CB" w:rsidRPr="00F129CB" w:rsidRDefault="009F0DE8" w:rsidP="00F129CB">
      <w:pPr>
        <w:ind w:firstLine="567"/>
      </w:pPr>
      <w:r w:rsidRPr="00F129CB">
        <w:t xml:space="preserve">deception from the customer’s perspective. Business Ethics: A European Review, 25(2), </w:t>
      </w:r>
    </w:p>
    <w:p w14:paraId="30126E61" w14:textId="09B91343" w:rsidR="009F0DE8" w:rsidRPr="00F129CB" w:rsidRDefault="009F0DE8" w:rsidP="00F129CB">
      <w:pPr>
        <w:ind w:firstLine="567"/>
      </w:pPr>
      <w:r w:rsidRPr="00F129CB">
        <w:t xml:space="preserve">198–216. </w:t>
      </w:r>
      <w:hyperlink r:id="rId14" w:history="1">
        <w:r w:rsidRPr="00F129CB">
          <w:rPr>
            <w:rStyle w:val="Hyperlink"/>
          </w:rPr>
          <w:t>https://doi-org.proxy.libraries.rutgers.edu/10.1111/beer.12068</w:t>
        </w:r>
      </w:hyperlink>
    </w:p>
    <w:p w14:paraId="05D503F2" w14:textId="77777777" w:rsidR="000C4AF3" w:rsidRDefault="000C5E22" w:rsidP="00F129CB">
      <w:pPr>
        <w:pStyle w:val="NormalWeb"/>
      </w:pPr>
      <w:r w:rsidRPr="00F129CB">
        <w:t>Goldacre, B. (2008). Ben G</w:t>
      </w:r>
      <w:r w:rsidR="00F129CB">
        <w:t>o</w:t>
      </w:r>
      <w:r w:rsidRPr="00F129CB">
        <w:t>ldacre Quote: "You cannot reason people out of a position that they</w:t>
      </w:r>
      <w:r w:rsidR="000C4AF3">
        <w:t xml:space="preserve"> </w:t>
      </w:r>
    </w:p>
    <w:p w14:paraId="42261BAA" w14:textId="5CF032AD" w:rsidR="000C5E22" w:rsidRPr="00F129CB" w:rsidRDefault="000C5E22" w:rsidP="000C4AF3">
      <w:pPr>
        <w:pStyle w:val="NormalWeb"/>
        <w:ind w:left="720"/>
      </w:pPr>
      <w:r w:rsidRPr="00F129CB">
        <w:t>did not reason themselves into." Retrieved December 03, 2020, from https://quotefancy.com/quote/39311/Ben-Goldacre-You-cannot-reason-people-out-of-a-position-that-they-did-not-reason</w:t>
      </w:r>
    </w:p>
    <w:p w14:paraId="3813C693" w14:textId="77777777" w:rsidR="00F129CB" w:rsidRPr="00F129CB" w:rsidRDefault="009F0DE8" w:rsidP="009F0DE8">
      <w:r w:rsidRPr="00F129CB">
        <w:t xml:space="preserve">Harmon-Jones, C., &amp; Harmon-Jones, E. (2018). Toward an Increased Understanding of </w:t>
      </w:r>
    </w:p>
    <w:p w14:paraId="7DA2FD4A" w14:textId="77777777" w:rsidR="00F129CB" w:rsidRPr="00F129CB" w:rsidRDefault="009F0DE8" w:rsidP="00F129CB">
      <w:pPr>
        <w:ind w:firstLine="720"/>
      </w:pPr>
      <w:r w:rsidRPr="00F129CB">
        <w:t xml:space="preserve">Dissonance Processes: A Response to the Target Article by Kruglanski </w:t>
      </w:r>
    </w:p>
    <w:p w14:paraId="413E91B6" w14:textId="77777777" w:rsidR="00F129CB" w:rsidRPr="00F129CB" w:rsidRDefault="009F0DE8" w:rsidP="00F129CB">
      <w:pPr>
        <w:ind w:firstLine="720"/>
      </w:pPr>
      <w:r w:rsidRPr="00F129CB">
        <w:t>et al. Psychological Inquiry, 29(2), 74–81.</w:t>
      </w:r>
    </w:p>
    <w:p w14:paraId="76EB4CDC" w14:textId="70DBF478" w:rsidR="009F0DE8" w:rsidRPr="00F129CB" w:rsidRDefault="009F0DE8" w:rsidP="00F129CB">
      <w:pPr>
        <w:ind w:firstLine="720"/>
      </w:pPr>
      <w:r w:rsidRPr="00F129CB">
        <w:t xml:space="preserve"> </w:t>
      </w:r>
      <w:hyperlink r:id="rId15" w:history="1">
        <w:r w:rsidRPr="00F129CB">
          <w:rPr>
            <w:rStyle w:val="Hyperlink"/>
          </w:rPr>
          <w:t>https://doi-org.proxy.libraries.rutgers.edu/10.1080/1047840X.2018.1480691</w:t>
        </w:r>
      </w:hyperlink>
    </w:p>
    <w:p w14:paraId="166F8CF6" w14:textId="77777777" w:rsidR="009F0DE8" w:rsidRPr="00F129CB" w:rsidRDefault="009F0DE8" w:rsidP="009F0DE8"/>
    <w:p w14:paraId="057ABC7A" w14:textId="77777777" w:rsidR="00F129CB" w:rsidRPr="00F129CB" w:rsidRDefault="007D187D" w:rsidP="009F0DE8">
      <w:r w:rsidRPr="00F129CB">
        <w:t xml:space="preserve">Hunt, S. D. (1970). Post-transaction Communications and Dissonance Reduction. Journal of </w:t>
      </w:r>
    </w:p>
    <w:p w14:paraId="69FEB903" w14:textId="1868BF2C" w:rsidR="007D187D" w:rsidRPr="00F129CB" w:rsidRDefault="007D187D" w:rsidP="00F129CB">
      <w:pPr>
        <w:ind w:firstLine="720"/>
      </w:pPr>
      <w:r w:rsidRPr="00F129CB">
        <w:t xml:space="preserve">Marketing, 34(3), 46–51. </w:t>
      </w:r>
      <w:hyperlink r:id="rId16" w:history="1">
        <w:r w:rsidRPr="00F129CB">
          <w:rPr>
            <w:rStyle w:val="Hyperlink"/>
          </w:rPr>
          <w:t>https://doi-org.proxy.libraries.rutgers.edu/10.2307/1249819</w:t>
        </w:r>
      </w:hyperlink>
    </w:p>
    <w:p w14:paraId="443E307A" w14:textId="77777777" w:rsidR="007D187D" w:rsidRPr="00F129CB" w:rsidRDefault="007D187D" w:rsidP="009F0DE8"/>
    <w:p w14:paraId="3B6DFF14" w14:textId="77777777" w:rsidR="00F129CB" w:rsidRPr="00F129CB" w:rsidRDefault="009F0DE8" w:rsidP="009F0DE8">
      <w:r w:rsidRPr="00F129CB">
        <w:t xml:space="preserve">James Dean, U. (2019, January 08). Amazon takes title of world's biggest company for first time. </w:t>
      </w:r>
    </w:p>
    <w:p w14:paraId="66EB8909" w14:textId="77777777" w:rsidR="00F129CB" w:rsidRPr="00F129CB" w:rsidRDefault="009F0DE8" w:rsidP="00F129CB">
      <w:pPr>
        <w:ind w:firstLine="720"/>
      </w:pPr>
      <w:r w:rsidRPr="00F129CB">
        <w:t>Retrieved December 03, 2020, from</w:t>
      </w:r>
    </w:p>
    <w:p w14:paraId="42FE11F6" w14:textId="05DF69D3" w:rsidR="009F0DE8" w:rsidRPr="00F129CB" w:rsidRDefault="009F0DE8" w:rsidP="00F129CB">
      <w:pPr>
        <w:ind w:firstLine="720"/>
      </w:pPr>
      <w:r w:rsidRPr="00F129CB">
        <w:t xml:space="preserve"> </w:t>
      </w:r>
      <w:hyperlink r:id="rId17" w:history="1">
        <w:r w:rsidRPr="00F129CB">
          <w:rPr>
            <w:rStyle w:val="Hyperlink"/>
          </w:rPr>
          <w:t>https://www.thetimes.co.uk/article/amazon-takes-title-of-world-s-biggest-company-for-first-time-6k3dhlwz3</w:t>
        </w:r>
      </w:hyperlink>
    </w:p>
    <w:p w14:paraId="19395D96" w14:textId="77777777" w:rsidR="009F0DE8" w:rsidRPr="00F129CB" w:rsidRDefault="009F0DE8" w:rsidP="009F0DE8"/>
    <w:p w14:paraId="76044EA6" w14:textId="77777777" w:rsidR="00F129CB" w:rsidRPr="00F129CB" w:rsidRDefault="009F0DE8" w:rsidP="009F0DE8">
      <w:r w:rsidRPr="00F129CB">
        <w:t xml:space="preserve">Losciuto, L. A., &amp; Perloff, R. (1967). Influence of Product Preference on Dissonance </w:t>
      </w:r>
    </w:p>
    <w:p w14:paraId="2047E8E8" w14:textId="77777777" w:rsidR="00F129CB" w:rsidRPr="00F129CB" w:rsidRDefault="009F0DE8" w:rsidP="00F129CB">
      <w:pPr>
        <w:ind w:firstLine="720"/>
      </w:pPr>
      <w:r w:rsidRPr="00F129CB">
        <w:t>Reduction. Journal of Marketing Research (JMR), 4(3), 286–290.</w:t>
      </w:r>
    </w:p>
    <w:p w14:paraId="54DA8B0B" w14:textId="1E4A37B5" w:rsidR="009F0DE8" w:rsidRPr="00F129CB" w:rsidRDefault="009F0DE8" w:rsidP="00F129CB">
      <w:pPr>
        <w:ind w:firstLine="720"/>
      </w:pPr>
      <w:r w:rsidRPr="00F129CB">
        <w:t xml:space="preserve"> </w:t>
      </w:r>
      <w:hyperlink r:id="rId18" w:history="1">
        <w:r w:rsidRPr="00F129CB">
          <w:rPr>
            <w:rStyle w:val="Hyperlink"/>
          </w:rPr>
          <w:t>https://doi-org.proxy.libraries.rutgers.edu/10.2307/3149461</w:t>
        </w:r>
      </w:hyperlink>
    </w:p>
    <w:p w14:paraId="0B698B4C" w14:textId="77777777" w:rsidR="009F0DE8" w:rsidRPr="00F129CB" w:rsidRDefault="009F0DE8" w:rsidP="009F0DE8"/>
    <w:p w14:paraId="10674947" w14:textId="77777777" w:rsidR="00F129CB" w:rsidRPr="00F129CB" w:rsidRDefault="009F0DE8" w:rsidP="009F0DE8">
      <w:r w:rsidRPr="00F129CB">
        <w:t>Mcleod, S. (n.d.). Cognitive Dissonance. Retrieved December 03, 2020, from</w:t>
      </w:r>
    </w:p>
    <w:p w14:paraId="451C36EC" w14:textId="01BED112" w:rsidR="009F0DE8" w:rsidRPr="00F129CB" w:rsidRDefault="009F0DE8" w:rsidP="00F129CB">
      <w:pPr>
        <w:ind w:firstLine="720"/>
      </w:pPr>
      <w:r w:rsidRPr="00F129CB">
        <w:t xml:space="preserve"> </w:t>
      </w:r>
      <w:hyperlink r:id="rId19" w:history="1">
        <w:r w:rsidRPr="00F129CB">
          <w:rPr>
            <w:rStyle w:val="Hyperlink"/>
          </w:rPr>
          <w:t>https://www.simplypsychology.org/cognitive-dissonance.html</w:t>
        </w:r>
      </w:hyperlink>
    </w:p>
    <w:p w14:paraId="02B032C8" w14:textId="77777777" w:rsidR="009F0DE8" w:rsidRPr="00F129CB" w:rsidRDefault="009F0DE8" w:rsidP="009F0DE8"/>
    <w:p w14:paraId="0379003C" w14:textId="77777777" w:rsidR="00F129CB" w:rsidRPr="00F129CB" w:rsidRDefault="009F0DE8" w:rsidP="009F0DE8">
      <w:r w:rsidRPr="00F129CB">
        <w:t xml:space="preserve">McKimmie, B. M. (2015). Cognitive Dissonance in Groups. Social &amp; Personality Psychology </w:t>
      </w:r>
    </w:p>
    <w:p w14:paraId="31B3383C" w14:textId="6572E2F0" w:rsidR="009F0DE8" w:rsidRPr="00F129CB" w:rsidRDefault="009F0DE8" w:rsidP="00F129CB">
      <w:pPr>
        <w:ind w:firstLine="720"/>
      </w:pPr>
      <w:r w:rsidRPr="00F129CB">
        <w:t xml:space="preserve">Compass, 9(4), 202–212. </w:t>
      </w:r>
      <w:hyperlink r:id="rId20" w:history="1">
        <w:r w:rsidRPr="00F129CB">
          <w:rPr>
            <w:rStyle w:val="Hyperlink"/>
          </w:rPr>
          <w:t>https://doi-org.proxy.libraries.rutgers.edu/10.1111/spc3.12167</w:t>
        </w:r>
      </w:hyperlink>
    </w:p>
    <w:p w14:paraId="48AB3967" w14:textId="77777777" w:rsidR="009F0DE8" w:rsidRPr="00F129CB" w:rsidRDefault="009F0DE8" w:rsidP="009F0DE8"/>
    <w:p w14:paraId="3A594F6E" w14:textId="77777777" w:rsidR="00F129CB" w:rsidRPr="00F129CB" w:rsidRDefault="007D187D" w:rsidP="009F0DE8">
      <w:r w:rsidRPr="00F129CB">
        <w:t xml:space="preserve">Oshikawa, S. (1969). Can Cognitive Dissonance Theory Explain Consumer Behavior? Journal of </w:t>
      </w:r>
    </w:p>
    <w:p w14:paraId="35F14676" w14:textId="540AB89D" w:rsidR="007D187D" w:rsidRPr="00F129CB" w:rsidRDefault="007D187D" w:rsidP="00F129CB">
      <w:pPr>
        <w:ind w:firstLine="720"/>
      </w:pPr>
      <w:r w:rsidRPr="00F129CB">
        <w:t xml:space="preserve">Marketing, 33(4), 44–49. </w:t>
      </w:r>
      <w:hyperlink r:id="rId21" w:history="1">
        <w:r w:rsidRPr="00F129CB">
          <w:rPr>
            <w:rStyle w:val="Hyperlink"/>
          </w:rPr>
          <w:t>https://doi-org.proxy.libraries.rutgers.edu/10.2307/1248672</w:t>
        </w:r>
      </w:hyperlink>
    </w:p>
    <w:p w14:paraId="78B74A7A" w14:textId="5412A65D" w:rsidR="00D05750" w:rsidRPr="00F129CB" w:rsidRDefault="00D05750" w:rsidP="009F0DE8"/>
    <w:p w14:paraId="7CCA15D6" w14:textId="77777777" w:rsidR="00F129CB" w:rsidRPr="00F129CB" w:rsidRDefault="009F0DE8" w:rsidP="009F0DE8">
      <w:r w:rsidRPr="00F129CB">
        <w:t xml:space="preserve">Petty, R. E., &amp; Cacioppo, J. T. (1981). Attitudes and persuasion: Classic and contemporary </w:t>
      </w:r>
    </w:p>
    <w:p w14:paraId="12FAD5F2" w14:textId="0F48F420" w:rsidR="009F0DE8" w:rsidRPr="00F129CB" w:rsidRDefault="009F0DE8" w:rsidP="00F129CB">
      <w:pPr>
        <w:ind w:firstLine="720"/>
      </w:pPr>
      <w:r w:rsidRPr="00F129CB">
        <w:t xml:space="preserve">approaches. Dubuque, IO: William C. Brown. </w:t>
      </w:r>
    </w:p>
    <w:p w14:paraId="43B5EF7F" w14:textId="77777777" w:rsidR="009F0DE8" w:rsidRPr="00F129CB" w:rsidRDefault="009F0DE8" w:rsidP="009F0DE8"/>
    <w:p w14:paraId="002B17B8" w14:textId="77777777" w:rsidR="00F129CB" w:rsidRPr="00F129CB" w:rsidRDefault="00AF63E3" w:rsidP="00AF63E3">
      <w:r w:rsidRPr="00F129CB">
        <w:t xml:space="preserve">Simon, M. (2019, June 06). Your First Look Inside Amazon's Robot Warehouse of Tomorrow. </w:t>
      </w:r>
    </w:p>
    <w:p w14:paraId="0ECECE61" w14:textId="77777777" w:rsidR="00F129CB" w:rsidRPr="00F129CB" w:rsidRDefault="00AF63E3" w:rsidP="00F129CB">
      <w:pPr>
        <w:ind w:firstLine="720"/>
      </w:pPr>
      <w:r w:rsidRPr="00F129CB">
        <w:t>Retrieved December 03, 2020, from</w:t>
      </w:r>
    </w:p>
    <w:p w14:paraId="4732003D" w14:textId="1039A72B" w:rsidR="00AF63E3" w:rsidRPr="00F129CB" w:rsidRDefault="00AF63E3" w:rsidP="00F129CB">
      <w:pPr>
        <w:ind w:firstLine="720"/>
      </w:pPr>
      <w:r w:rsidRPr="00F129CB">
        <w:t xml:space="preserve"> </w:t>
      </w:r>
      <w:hyperlink r:id="rId22" w:history="1">
        <w:r w:rsidRPr="00F129CB">
          <w:rPr>
            <w:rStyle w:val="Hyperlink"/>
          </w:rPr>
          <w:t>https://www.wired.com/story/amazon-warehouse-robots/</w:t>
        </w:r>
      </w:hyperlink>
    </w:p>
    <w:p w14:paraId="212CE715" w14:textId="77777777" w:rsidR="00AF63E3" w:rsidRPr="00F129CB" w:rsidRDefault="00AF63E3" w:rsidP="009F0DE8"/>
    <w:p w14:paraId="7F531137" w14:textId="77777777" w:rsidR="00F129CB" w:rsidRPr="00F129CB" w:rsidRDefault="00D05750" w:rsidP="009F0DE8">
      <w:r w:rsidRPr="00F129CB">
        <w:t xml:space="preserve">Vaidis, D. C., &amp; Bran, A. (2018). Some prior considerations about dissonance to understand its </w:t>
      </w:r>
    </w:p>
    <w:p w14:paraId="147CB38C" w14:textId="77777777" w:rsidR="00F129CB" w:rsidRPr="00F129CB" w:rsidRDefault="00D05750" w:rsidP="00F129CB">
      <w:pPr>
        <w:ind w:firstLine="720"/>
      </w:pPr>
      <w:r w:rsidRPr="00F129CB">
        <w:t xml:space="preserve">reduction: Comment on McGrath (2017). Social &amp; Personality Psychology </w:t>
      </w:r>
    </w:p>
    <w:p w14:paraId="13F53FA1" w14:textId="30C86FFB" w:rsidR="00D05750" w:rsidRPr="00F129CB" w:rsidRDefault="00D05750" w:rsidP="00F129CB">
      <w:pPr>
        <w:ind w:firstLine="720"/>
      </w:pPr>
      <w:r w:rsidRPr="00F129CB">
        <w:t xml:space="preserve">Compass, 12(9), 1. </w:t>
      </w:r>
      <w:hyperlink r:id="rId23" w:history="1">
        <w:r w:rsidRPr="00F129CB">
          <w:rPr>
            <w:rStyle w:val="Hyperlink"/>
          </w:rPr>
          <w:t>https://doi-org.proxy.libraries.rutgers.edu/10.1111/spc3.12411</w:t>
        </w:r>
      </w:hyperlink>
    </w:p>
    <w:p w14:paraId="65F1B687" w14:textId="04F44911" w:rsidR="00D05750" w:rsidRPr="00F129CB" w:rsidRDefault="00D05750" w:rsidP="009F0DE8"/>
    <w:p w14:paraId="1B76463B" w14:textId="77777777" w:rsidR="009F0DE8" w:rsidRPr="00F129CB" w:rsidRDefault="009F0DE8" w:rsidP="009F0DE8"/>
    <w:p w14:paraId="55A1F7B9" w14:textId="77777777" w:rsidR="009F0DE8" w:rsidRPr="00F129CB" w:rsidRDefault="009F0DE8" w:rsidP="009F0DE8"/>
    <w:p w14:paraId="1585DE5D" w14:textId="77777777" w:rsidR="009F0DE8" w:rsidRPr="00F129CB" w:rsidRDefault="009F0DE8" w:rsidP="009F0DE8"/>
    <w:p w14:paraId="794495AF" w14:textId="77777777" w:rsidR="004672D7" w:rsidRPr="00F129CB" w:rsidRDefault="004672D7" w:rsidP="004672D7">
      <w:pPr>
        <w:pStyle w:val="NormalWeb"/>
        <w:ind w:left="567" w:hanging="567"/>
      </w:pPr>
    </w:p>
    <w:p w14:paraId="24F328B7" w14:textId="77777777" w:rsidR="004672D7" w:rsidRDefault="004672D7" w:rsidP="004672D7">
      <w:pPr>
        <w:pStyle w:val="NormalWeb"/>
        <w:ind w:left="567" w:hanging="567"/>
      </w:pPr>
    </w:p>
    <w:p w14:paraId="51C036F5" w14:textId="77777777" w:rsidR="004672D7" w:rsidRDefault="004672D7" w:rsidP="004672D7">
      <w:pPr>
        <w:pStyle w:val="NormalWeb"/>
        <w:ind w:left="567" w:hanging="567"/>
      </w:pPr>
    </w:p>
    <w:p w14:paraId="074443FE" w14:textId="22FD936C" w:rsidR="004672D7" w:rsidRDefault="004672D7" w:rsidP="004672D7">
      <w:pPr>
        <w:pStyle w:val="NormalWeb"/>
        <w:ind w:left="567" w:hanging="567"/>
      </w:pPr>
    </w:p>
    <w:p w14:paraId="750D565F" w14:textId="1BB766EF" w:rsidR="00883035" w:rsidRDefault="00883035" w:rsidP="004672D7">
      <w:pPr>
        <w:pStyle w:val="NormalWeb"/>
        <w:ind w:left="567" w:hanging="567"/>
      </w:pPr>
    </w:p>
    <w:p w14:paraId="65F4B25E" w14:textId="776BAE4A" w:rsidR="00883035" w:rsidRDefault="00883035" w:rsidP="004672D7">
      <w:pPr>
        <w:pStyle w:val="NormalWeb"/>
        <w:ind w:left="567" w:hanging="567"/>
      </w:pPr>
    </w:p>
    <w:p w14:paraId="6DD8DDF7" w14:textId="33C83ED9" w:rsidR="00883035" w:rsidRDefault="00883035" w:rsidP="00883035">
      <w:pPr>
        <w:pStyle w:val="NormalWeb"/>
      </w:pPr>
    </w:p>
    <w:p w14:paraId="241FD6E3" w14:textId="4A21A4F5" w:rsidR="00883035" w:rsidRDefault="00883035" w:rsidP="00883035">
      <w:pPr>
        <w:pStyle w:val="NormalWeb"/>
        <w:jc w:val="center"/>
      </w:pPr>
      <w:r>
        <w:t>Appendix</w:t>
      </w:r>
    </w:p>
    <w:p w14:paraId="07C23987" w14:textId="5B891C4A" w:rsidR="00883035" w:rsidRDefault="00883035" w:rsidP="00883035">
      <w:pPr>
        <w:pStyle w:val="NormalWeb"/>
        <w:jc w:val="center"/>
      </w:pPr>
      <w:r>
        <w:rPr>
          <w:noProof/>
        </w:rPr>
        <w:drawing>
          <wp:inline distT="0" distB="0" distL="0" distR="0" wp14:anchorId="360F2BC9" wp14:editId="2553A86B">
            <wp:extent cx="5943600" cy="4527755"/>
            <wp:effectExtent l="0" t="0" r="2540" b="0"/>
            <wp:docPr id="1" name="Picture 1" descr="A picture containing text, different, cluttered,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ifferent, cluttered, several&#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5943600" cy="4527755"/>
                    </a:xfrm>
                    <a:prstGeom prst="rect">
                      <a:avLst/>
                    </a:prstGeom>
                  </pic:spPr>
                </pic:pic>
              </a:graphicData>
            </a:graphic>
          </wp:inline>
        </w:drawing>
      </w:r>
    </w:p>
    <w:p w14:paraId="3434C051" w14:textId="624BC6E7" w:rsidR="00883035" w:rsidRPr="00883035" w:rsidRDefault="00883035" w:rsidP="00883035">
      <w:pPr>
        <w:spacing w:line="480" w:lineRule="auto"/>
      </w:pPr>
      <w:r w:rsidRPr="00883035">
        <w:rPr>
          <w:color w:val="000000"/>
        </w:rPr>
        <w:t xml:space="preserve">My storyboard can be used to better explain how exactly a commercial using this strategy would play out. </w:t>
      </w:r>
      <w:r w:rsidR="008C6334" w:rsidRPr="00883035">
        <w:rPr>
          <w:color w:val="000000"/>
        </w:rPr>
        <w:t>So,</w:t>
      </w:r>
      <w:r w:rsidRPr="00883035">
        <w:rPr>
          <w:color w:val="000000"/>
        </w:rPr>
        <w:t xml:space="preserve"> if we start on the top row you are able to see the series of events that creates the dissonance and inconsistencies within the target markets head. This commercial will start out with happy </w:t>
      </w:r>
      <w:r w:rsidR="008C6334" w:rsidRPr="00883035">
        <w:rPr>
          <w:color w:val="000000"/>
        </w:rPr>
        <w:t>Christmas</w:t>
      </w:r>
      <w:r w:rsidRPr="00883035">
        <w:rPr>
          <w:color w:val="000000"/>
        </w:rPr>
        <w:t xml:space="preserve"> music with a mom and her child going shopping person at a mall being all excited to get presents. However, when walking within the mall they are attacked by people sneezing and spreading germs all throughout the air which turns the happy </w:t>
      </w:r>
      <w:r w:rsidR="008C6334" w:rsidRPr="00883035">
        <w:rPr>
          <w:color w:val="000000"/>
        </w:rPr>
        <w:t>Christmas</w:t>
      </w:r>
      <w:r w:rsidRPr="00883035">
        <w:rPr>
          <w:color w:val="000000"/>
        </w:rPr>
        <w:t xml:space="preserve"> music playing in the commercial to sad upsetting music. After, the next scene will take place a week later on </w:t>
      </w:r>
      <w:r w:rsidR="008C6334" w:rsidRPr="00883035">
        <w:rPr>
          <w:color w:val="000000"/>
        </w:rPr>
        <w:t>Christmas</w:t>
      </w:r>
      <w:r w:rsidRPr="00883035">
        <w:rPr>
          <w:color w:val="000000"/>
        </w:rPr>
        <w:t xml:space="preserve"> day but her whole family had gotten sick and was unable to have a safe and </w:t>
      </w:r>
      <w:r w:rsidRPr="00883035">
        <w:rPr>
          <w:color w:val="000000"/>
        </w:rPr>
        <w:lastRenderedPageBreak/>
        <w:t xml:space="preserve">healthy </w:t>
      </w:r>
      <w:r w:rsidR="008C6334" w:rsidRPr="00883035">
        <w:rPr>
          <w:color w:val="000000"/>
        </w:rPr>
        <w:t>Christmas</w:t>
      </w:r>
      <w:r w:rsidRPr="00883035">
        <w:rPr>
          <w:color w:val="000000"/>
        </w:rPr>
        <w:t xml:space="preserve">. Now after this, happy </w:t>
      </w:r>
      <w:r w:rsidR="008C6334" w:rsidRPr="00883035">
        <w:rPr>
          <w:color w:val="000000"/>
        </w:rPr>
        <w:t>Christmas</w:t>
      </w:r>
      <w:r w:rsidRPr="00883035">
        <w:rPr>
          <w:color w:val="000000"/>
        </w:rPr>
        <w:t xml:space="preserve"> carols begin to play again and show the same mom and child in their living room instead of the mall using Amazon to buy their presents. Next, the presents arrive at their doorstep and the mom and son are cheering and all happy. After, the scene will be a </w:t>
      </w:r>
      <w:r w:rsidR="008C6334" w:rsidRPr="00883035">
        <w:rPr>
          <w:color w:val="000000"/>
        </w:rPr>
        <w:t>delicious</w:t>
      </w:r>
      <w:r w:rsidRPr="00883035">
        <w:rPr>
          <w:color w:val="000000"/>
        </w:rPr>
        <w:t xml:space="preserve"> </w:t>
      </w:r>
      <w:r w:rsidR="008C6334" w:rsidRPr="00883035">
        <w:rPr>
          <w:color w:val="000000"/>
        </w:rPr>
        <w:t>Christmas</w:t>
      </w:r>
      <w:r w:rsidRPr="00883035">
        <w:rPr>
          <w:color w:val="000000"/>
        </w:rPr>
        <w:t xml:space="preserve"> dinner with the mom and the </w:t>
      </w:r>
      <w:r w:rsidR="008C6334" w:rsidRPr="00883035">
        <w:rPr>
          <w:color w:val="000000"/>
        </w:rPr>
        <w:t>whole family</w:t>
      </w:r>
      <w:r w:rsidRPr="00883035">
        <w:rPr>
          <w:color w:val="000000"/>
        </w:rPr>
        <w:t xml:space="preserve"> eating </w:t>
      </w:r>
      <w:r w:rsidR="008C6334" w:rsidRPr="00883035">
        <w:rPr>
          <w:color w:val="000000"/>
        </w:rPr>
        <w:t>while everyone</w:t>
      </w:r>
      <w:r w:rsidRPr="00883035">
        <w:rPr>
          <w:color w:val="000000"/>
        </w:rPr>
        <w:t xml:space="preserve"> is safe and sound. At the end it is a black screen that will state “ Shop Safe , Amazon”.</w:t>
      </w:r>
    </w:p>
    <w:p w14:paraId="66C2AF1A" w14:textId="77777777" w:rsidR="00883035" w:rsidRPr="00883035" w:rsidRDefault="00883035" w:rsidP="00883035"/>
    <w:p w14:paraId="23B0A11D" w14:textId="77777777" w:rsidR="00883035" w:rsidRDefault="00883035" w:rsidP="00883035">
      <w:pPr>
        <w:pStyle w:val="NormalWeb"/>
      </w:pPr>
    </w:p>
    <w:p w14:paraId="4189ACAB" w14:textId="77777777" w:rsidR="004672D7" w:rsidRDefault="004672D7" w:rsidP="004672D7">
      <w:pPr>
        <w:pStyle w:val="NormalWeb"/>
        <w:ind w:left="567" w:hanging="567"/>
      </w:pPr>
    </w:p>
    <w:p w14:paraId="118427A4" w14:textId="435F0FD4" w:rsidR="0071018C" w:rsidRDefault="0071018C"/>
    <w:sectPr w:rsidR="0071018C" w:rsidSect="00D64220">
      <w:headerReference w:type="default" r:id="rId25"/>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38265" w14:textId="77777777" w:rsidR="00F94F37" w:rsidRDefault="00F94F37" w:rsidP="00D64220">
      <w:r>
        <w:separator/>
      </w:r>
    </w:p>
  </w:endnote>
  <w:endnote w:type="continuationSeparator" w:id="0">
    <w:p w14:paraId="4A6AE1D2" w14:textId="77777777" w:rsidR="00F94F37" w:rsidRDefault="00F94F37" w:rsidP="00D6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2A667" w14:textId="77777777" w:rsidR="00F94F37" w:rsidRDefault="00F94F37" w:rsidP="00D64220">
      <w:r>
        <w:separator/>
      </w:r>
    </w:p>
  </w:footnote>
  <w:footnote w:type="continuationSeparator" w:id="0">
    <w:p w14:paraId="70F80F18" w14:textId="77777777" w:rsidR="00F94F37" w:rsidRDefault="00F94F37" w:rsidP="00D64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F658A" w14:textId="7B2C7556" w:rsidR="00D64220" w:rsidRDefault="00D64220">
    <w:pPr>
      <w:pStyle w:val="Header"/>
    </w:pPr>
    <w:r>
      <w:t xml:space="preserve">Persuasive </w:t>
    </w:r>
    <w:r w:rsidR="004315F8">
      <w:t xml:space="preserve">Communication </w:t>
    </w:r>
    <w:r w:rsidR="00DE4A22">
      <w:t>Final Draft</w:t>
    </w:r>
  </w:p>
  <w:p w14:paraId="211F08F8" w14:textId="77777777" w:rsidR="00D64220" w:rsidRDefault="00D64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28138" w14:textId="70E332B9" w:rsidR="004315F8" w:rsidRDefault="004315F8">
    <w:pPr>
      <w:pStyle w:val="Header"/>
    </w:pPr>
    <w:r>
      <w:t xml:space="preserve">Running Head : Persuasive Communication </w:t>
    </w:r>
    <w:r w:rsidR="00DE4A22">
      <w:t xml:space="preserve">Final </w:t>
    </w:r>
    <w:r>
      <w:t>Draft</w:t>
    </w:r>
  </w:p>
  <w:p w14:paraId="79B12EF3" w14:textId="1EB20C67" w:rsidR="00D64220" w:rsidRDefault="00D6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359C6"/>
    <w:multiLevelType w:val="hybridMultilevel"/>
    <w:tmpl w:val="775C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563B6"/>
    <w:multiLevelType w:val="hybridMultilevel"/>
    <w:tmpl w:val="1954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4F0C55"/>
    <w:multiLevelType w:val="hybridMultilevel"/>
    <w:tmpl w:val="B41A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BB7626"/>
    <w:multiLevelType w:val="hybridMultilevel"/>
    <w:tmpl w:val="D860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20"/>
    <w:rsid w:val="00080F88"/>
    <w:rsid w:val="0009598D"/>
    <w:rsid w:val="000C4AF3"/>
    <w:rsid w:val="000C5E22"/>
    <w:rsid w:val="00167DBC"/>
    <w:rsid w:val="002861FA"/>
    <w:rsid w:val="00302E55"/>
    <w:rsid w:val="00373D59"/>
    <w:rsid w:val="004315F8"/>
    <w:rsid w:val="004672D7"/>
    <w:rsid w:val="00487AA2"/>
    <w:rsid w:val="004D3F8A"/>
    <w:rsid w:val="0050083B"/>
    <w:rsid w:val="005576E2"/>
    <w:rsid w:val="006F0394"/>
    <w:rsid w:val="0071018C"/>
    <w:rsid w:val="007D187D"/>
    <w:rsid w:val="00883035"/>
    <w:rsid w:val="008C6334"/>
    <w:rsid w:val="0098210A"/>
    <w:rsid w:val="009F0DE8"/>
    <w:rsid w:val="00AC5C69"/>
    <w:rsid w:val="00AF63E3"/>
    <w:rsid w:val="00B74802"/>
    <w:rsid w:val="00C2513C"/>
    <w:rsid w:val="00D05750"/>
    <w:rsid w:val="00D64220"/>
    <w:rsid w:val="00D82149"/>
    <w:rsid w:val="00DE4A22"/>
    <w:rsid w:val="00F129CB"/>
    <w:rsid w:val="00F94F37"/>
    <w:rsid w:val="00FB699F"/>
    <w:rsid w:val="00FD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7A43EA"/>
  <w15:chartTrackingRefBased/>
  <w15:docId w15:val="{21056B26-ACC5-E94E-AFCD-B72F0A99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03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4220"/>
    <w:pPr>
      <w:spacing w:before="100" w:beforeAutospacing="1" w:after="100" w:afterAutospacing="1"/>
    </w:pPr>
  </w:style>
  <w:style w:type="character" w:customStyle="1" w:styleId="apple-tab-span">
    <w:name w:val="apple-tab-span"/>
    <w:basedOn w:val="DefaultParagraphFont"/>
    <w:rsid w:val="00D64220"/>
  </w:style>
  <w:style w:type="paragraph" w:styleId="Header">
    <w:name w:val="header"/>
    <w:basedOn w:val="Normal"/>
    <w:link w:val="HeaderChar"/>
    <w:uiPriority w:val="99"/>
    <w:unhideWhenUsed/>
    <w:rsid w:val="00D64220"/>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64220"/>
  </w:style>
  <w:style w:type="paragraph" w:styleId="Footer">
    <w:name w:val="footer"/>
    <w:basedOn w:val="Normal"/>
    <w:link w:val="FooterChar"/>
    <w:uiPriority w:val="99"/>
    <w:unhideWhenUsed/>
    <w:rsid w:val="00D64220"/>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64220"/>
  </w:style>
  <w:style w:type="paragraph" w:styleId="ListParagraph">
    <w:name w:val="List Paragraph"/>
    <w:basedOn w:val="Normal"/>
    <w:uiPriority w:val="34"/>
    <w:qFormat/>
    <w:rsid w:val="00167DB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D187D"/>
    <w:rPr>
      <w:color w:val="0563C1" w:themeColor="hyperlink"/>
      <w:u w:val="single"/>
    </w:rPr>
  </w:style>
  <w:style w:type="character" w:styleId="UnresolvedMention">
    <w:name w:val="Unresolved Mention"/>
    <w:basedOn w:val="DefaultParagraphFont"/>
    <w:uiPriority w:val="99"/>
    <w:semiHidden/>
    <w:unhideWhenUsed/>
    <w:rsid w:val="007D187D"/>
    <w:rPr>
      <w:color w:val="605E5C"/>
      <w:shd w:val="clear" w:color="auto" w:fill="E1DFDD"/>
    </w:rPr>
  </w:style>
  <w:style w:type="character" w:customStyle="1" w:styleId="textlayer--absolute">
    <w:name w:val="textlayer--absolute"/>
    <w:basedOn w:val="DefaultParagraphFont"/>
    <w:rsid w:val="009F0DE8"/>
  </w:style>
  <w:style w:type="character" w:styleId="FollowedHyperlink">
    <w:name w:val="FollowedHyperlink"/>
    <w:basedOn w:val="DefaultParagraphFont"/>
    <w:uiPriority w:val="99"/>
    <w:semiHidden/>
    <w:unhideWhenUsed/>
    <w:rsid w:val="00F129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95114">
      <w:bodyDiv w:val="1"/>
      <w:marLeft w:val="0"/>
      <w:marRight w:val="0"/>
      <w:marTop w:val="0"/>
      <w:marBottom w:val="0"/>
      <w:divBdr>
        <w:top w:val="none" w:sz="0" w:space="0" w:color="auto"/>
        <w:left w:val="none" w:sz="0" w:space="0" w:color="auto"/>
        <w:bottom w:val="none" w:sz="0" w:space="0" w:color="auto"/>
        <w:right w:val="none" w:sz="0" w:space="0" w:color="auto"/>
      </w:divBdr>
    </w:div>
    <w:div w:id="265894022">
      <w:bodyDiv w:val="1"/>
      <w:marLeft w:val="0"/>
      <w:marRight w:val="0"/>
      <w:marTop w:val="0"/>
      <w:marBottom w:val="0"/>
      <w:divBdr>
        <w:top w:val="none" w:sz="0" w:space="0" w:color="auto"/>
        <w:left w:val="none" w:sz="0" w:space="0" w:color="auto"/>
        <w:bottom w:val="none" w:sz="0" w:space="0" w:color="auto"/>
        <w:right w:val="none" w:sz="0" w:space="0" w:color="auto"/>
      </w:divBdr>
    </w:div>
    <w:div w:id="283730387">
      <w:bodyDiv w:val="1"/>
      <w:marLeft w:val="0"/>
      <w:marRight w:val="0"/>
      <w:marTop w:val="0"/>
      <w:marBottom w:val="0"/>
      <w:divBdr>
        <w:top w:val="none" w:sz="0" w:space="0" w:color="auto"/>
        <w:left w:val="none" w:sz="0" w:space="0" w:color="auto"/>
        <w:bottom w:val="none" w:sz="0" w:space="0" w:color="auto"/>
        <w:right w:val="none" w:sz="0" w:space="0" w:color="auto"/>
      </w:divBdr>
    </w:div>
    <w:div w:id="320353768">
      <w:bodyDiv w:val="1"/>
      <w:marLeft w:val="0"/>
      <w:marRight w:val="0"/>
      <w:marTop w:val="0"/>
      <w:marBottom w:val="0"/>
      <w:divBdr>
        <w:top w:val="none" w:sz="0" w:space="0" w:color="auto"/>
        <w:left w:val="none" w:sz="0" w:space="0" w:color="auto"/>
        <w:bottom w:val="none" w:sz="0" w:space="0" w:color="auto"/>
        <w:right w:val="none" w:sz="0" w:space="0" w:color="auto"/>
      </w:divBdr>
    </w:div>
    <w:div w:id="325285542">
      <w:bodyDiv w:val="1"/>
      <w:marLeft w:val="0"/>
      <w:marRight w:val="0"/>
      <w:marTop w:val="0"/>
      <w:marBottom w:val="0"/>
      <w:divBdr>
        <w:top w:val="none" w:sz="0" w:space="0" w:color="auto"/>
        <w:left w:val="none" w:sz="0" w:space="0" w:color="auto"/>
        <w:bottom w:val="none" w:sz="0" w:space="0" w:color="auto"/>
        <w:right w:val="none" w:sz="0" w:space="0" w:color="auto"/>
      </w:divBdr>
    </w:div>
    <w:div w:id="449517865">
      <w:bodyDiv w:val="1"/>
      <w:marLeft w:val="0"/>
      <w:marRight w:val="0"/>
      <w:marTop w:val="0"/>
      <w:marBottom w:val="0"/>
      <w:divBdr>
        <w:top w:val="none" w:sz="0" w:space="0" w:color="auto"/>
        <w:left w:val="none" w:sz="0" w:space="0" w:color="auto"/>
        <w:bottom w:val="none" w:sz="0" w:space="0" w:color="auto"/>
        <w:right w:val="none" w:sz="0" w:space="0" w:color="auto"/>
      </w:divBdr>
    </w:div>
    <w:div w:id="464740874">
      <w:bodyDiv w:val="1"/>
      <w:marLeft w:val="0"/>
      <w:marRight w:val="0"/>
      <w:marTop w:val="0"/>
      <w:marBottom w:val="0"/>
      <w:divBdr>
        <w:top w:val="none" w:sz="0" w:space="0" w:color="auto"/>
        <w:left w:val="none" w:sz="0" w:space="0" w:color="auto"/>
        <w:bottom w:val="none" w:sz="0" w:space="0" w:color="auto"/>
        <w:right w:val="none" w:sz="0" w:space="0" w:color="auto"/>
      </w:divBdr>
    </w:div>
    <w:div w:id="474882567">
      <w:bodyDiv w:val="1"/>
      <w:marLeft w:val="0"/>
      <w:marRight w:val="0"/>
      <w:marTop w:val="0"/>
      <w:marBottom w:val="0"/>
      <w:divBdr>
        <w:top w:val="none" w:sz="0" w:space="0" w:color="auto"/>
        <w:left w:val="none" w:sz="0" w:space="0" w:color="auto"/>
        <w:bottom w:val="none" w:sz="0" w:space="0" w:color="auto"/>
        <w:right w:val="none" w:sz="0" w:space="0" w:color="auto"/>
      </w:divBdr>
    </w:div>
    <w:div w:id="552468820">
      <w:bodyDiv w:val="1"/>
      <w:marLeft w:val="0"/>
      <w:marRight w:val="0"/>
      <w:marTop w:val="0"/>
      <w:marBottom w:val="0"/>
      <w:divBdr>
        <w:top w:val="none" w:sz="0" w:space="0" w:color="auto"/>
        <w:left w:val="none" w:sz="0" w:space="0" w:color="auto"/>
        <w:bottom w:val="none" w:sz="0" w:space="0" w:color="auto"/>
        <w:right w:val="none" w:sz="0" w:space="0" w:color="auto"/>
      </w:divBdr>
    </w:div>
    <w:div w:id="588780798">
      <w:bodyDiv w:val="1"/>
      <w:marLeft w:val="0"/>
      <w:marRight w:val="0"/>
      <w:marTop w:val="0"/>
      <w:marBottom w:val="0"/>
      <w:divBdr>
        <w:top w:val="none" w:sz="0" w:space="0" w:color="auto"/>
        <w:left w:val="none" w:sz="0" w:space="0" w:color="auto"/>
        <w:bottom w:val="none" w:sz="0" w:space="0" w:color="auto"/>
        <w:right w:val="none" w:sz="0" w:space="0" w:color="auto"/>
      </w:divBdr>
    </w:div>
    <w:div w:id="784693590">
      <w:bodyDiv w:val="1"/>
      <w:marLeft w:val="0"/>
      <w:marRight w:val="0"/>
      <w:marTop w:val="0"/>
      <w:marBottom w:val="0"/>
      <w:divBdr>
        <w:top w:val="none" w:sz="0" w:space="0" w:color="auto"/>
        <w:left w:val="none" w:sz="0" w:space="0" w:color="auto"/>
        <w:bottom w:val="none" w:sz="0" w:space="0" w:color="auto"/>
        <w:right w:val="none" w:sz="0" w:space="0" w:color="auto"/>
      </w:divBdr>
    </w:div>
    <w:div w:id="817651700">
      <w:bodyDiv w:val="1"/>
      <w:marLeft w:val="0"/>
      <w:marRight w:val="0"/>
      <w:marTop w:val="0"/>
      <w:marBottom w:val="0"/>
      <w:divBdr>
        <w:top w:val="none" w:sz="0" w:space="0" w:color="auto"/>
        <w:left w:val="none" w:sz="0" w:space="0" w:color="auto"/>
        <w:bottom w:val="none" w:sz="0" w:space="0" w:color="auto"/>
        <w:right w:val="none" w:sz="0" w:space="0" w:color="auto"/>
      </w:divBdr>
    </w:div>
    <w:div w:id="904336755">
      <w:bodyDiv w:val="1"/>
      <w:marLeft w:val="0"/>
      <w:marRight w:val="0"/>
      <w:marTop w:val="0"/>
      <w:marBottom w:val="0"/>
      <w:divBdr>
        <w:top w:val="none" w:sz="0" w:space="0" w:color="auto"/>
        <w:left w:val="none" w:sz="0" w:space="0" w:color="auto"/>
        <w:bottom w:val="none" w:sz="0" w:space="0" w:color="auto"/>
        <w:right w:val="none" w:sz="0" w:space="0" w:color="auto"/>
      </w:divBdr>
    </w:div>
    <w:div w:id="1046369762">
      <w:bodyDiv w:val="1"/>
      <w:marLeft w:val="0"/>
      <w:marRight w:val="0"/>
      <w:marTop w:val="0"/>
      <w:marBottom w:val="0"/>
      <w:divBdr>
        <w:top w:val="none" w:sz="0" w:space="0" w:color="auto"/>
        <w:left w:val="none" w:sz="0" w:space="0" w:color="auto"/>
        <w:bottom w:val="none" w:sz="0" w:space="0" w:color="auto"/>
        <w:right w:val="none" w:sz="0" w:space="0" w:color="auto"/>
      </w:divBdr>
    </w:div>
    <w:div w:id="1068725474">
      <w:bodyDiv w:val="1"/>
      <w:marLeft w:val="0"/>
      <w:marRight w:val="0"/>
      <w:marTop w:val="0"/>
      <w:marBottom w:val="0"/>
      <w:divBdr>
        <w:top w:val="none" w:sz="0" w:space="0" w:color="auto"/>
        <w:left w:val="none" w:sz="0" w:space="0" w:color="auto"/>
        <w:bottom w:val="none" w:sz="0" w:space="0" w:color="auto"/>
        <w:right w:val="none" w:sz="0" w:space="0" w:color="auto"/>
      </w:divBdr>
    </w:div>
    <w:div w:id="1252354177">
      <w:bodyDiv w:val="1"/>
      <w:marLeft w:val="0"/>
      <w:marRight w:val="0"/>
      <w:marTop w:val="0"/>
      <w:marBottom w:val="0"/>
      <w:divBdr>
        <w:top w:val="none" w:sz="0" w:space="0" w:color="auto"/>
        <w:left w:val="none" w:sz="0" w:space="0" w:color="auto"/>
        <w:bottom w:val="none" w:sz="0" w:space="0" w:color="auto"/>
        <w:right w:val="none" w:sz="0" w:space="0" w:color="auto"/>
      </w:divBdr>
    </w:div>
    <w:div w:id="1400057202">
      <w:bodyDiv w:val="1"/>
      <w:marLeft w:val="0"/>
      <w:marRight w:val="0"/>
      <w:marTop w:val="0"/>
      <w:marBottom w:val="0"/>
      <w:divBdr>
        <w:top w:val="none" w:sz="0" w:space="0" w:color="auto"/>
        <w:left w:val="none" w:sz="0" w:space="0" w:color="auto"/>
        <w:bottom w:val="none" w:sz="0" w:space="0" w:color="auto"/>
        <w:right w:val="none" w:sz="0" w:space="0" w:color="auto"/>
      </w:divBdr>
    </w:div>
    <w:div w:id="1490170810">
      <w:bodyDiv w:val="1"/>
      <w:marLeft w:val="0"/>
      <w:marRight w:val="0"/>
      <w:marTop w:val="0"/>
      <w:marBottom w:val="0"/>
      <w:divBdr>
        <w:top w:val="none" w:sz="0" w:space="0" w:color="auto"/>
        <w:left w:val="none" w:sz="0" w:space="0" w:color="auto"/>
        <w:bottom w:val="none" w:sz="0" w:space="0" w:color="auto"/>
        <w:right w:val="none" w:sz="0" w:space="0" w:color="auto"/>
      </w:divBdr>
    </w:div>
    <w:div w:id="1496845993">
      <w:bodyDiv w:val="1"/>
      <w:marLeft w:val="0"/>
      <w:marRight w:val="0"/>
      <w:marTop w:val="0"/>
      <w:marBottom w:val="0"/>
      <w:divBdr>
        <w:top w:val="none" w:sz="0" w:space="0" w:color="auto"/>
        <w:left w:val="none" w:sz="0" w:space="0" w:color="auto"/>
        <w:bottom w:val="none" w:sz="0" w:space="0" w:color="auto"/>
        <w:right w:val="none" w:sz="0" w:space="0" w:color="auto"/>
      </w:divBdr>
    </w:div>
    <w:div w:id="1500582503">
      <w:bodyDiv w:val="1"/>
      <w:marLeft w:val="0"/>
      <w:marRight w:val="0"/>
      <w:marTop w:val="0"/>
      <w:marBottom w:val="0"/>
      <w:divBdr>
        <w:top w:val="none" w:sz="0" w:space="0" w:color="auto"/>
        <w:left w:val="none" w:sz="0" w:space="0" w:color="auto"/>
        <w:bottom w:val="none" w:sz="0" w:space="0" w:color="auto"/>
        <w:right w:val="none" w:sz="0" w:space="0" w:color="auto"/>
      </w:divBdr>
    </w:div>
    <w:div w:id="1644653812">
      <w:bodyDiv w:val="1"/>
      <w:marLeft w:val="0"/>
      <w:marRight w:val="0"/>
      <w:marTop w:val="0"/>
      <w:marBottom w:val="0"/>
      <w:divBdr>
        <w:top w:val="none" w:sz="0" w:space="0" w:color="auto"/>
        <w:left w:val="none" w:sz="0" w:space="0" w:color="auto"/>
        <w:bottom w:val="none" w:sz="0" w:space="0" w:color="auto"/>
        <w:right w:val="none" w:sz="0" w:space="0" w:color="auto"/>
      </w:divBdr>
    </w:div>
    <w:div w:id="1663778394">
      <w:bodyDiv w:val="1"/>
      <w:marLeft w:val="0"/>
      <w:marRight w:val="0"/>
      <w:marTop w:val="0"/>
      <w:marBottom w:val="0"/>
      <w:divBdr>
        <w:top w:val="none" w:sz="0" w:space="0" w:color="auto"/>
        <w:left w:val="none" w:sz="0" w:space="0" w:color="auto"/>
        <w:bottom w:val="none" w:sz="0" w:space="0" w:color="auto"/>
        <w:right w:val="none" w:sz="0" w:space="0" w:color="auto"/>
      </w:divBdr>
    </w:div>
    <w:div w:id="1805539037">
      <w:bodyDiv w:val="1"/>
      <w:marLeft w:val="0"/>
      <w:marRight w:val="0"/>
      <w:marTop w:val="0"/>
      <w:marBottom w:val="0"/>
      <w:divBdr>
        <w:top w:val="none" w:sz="0" w:space="0" w:color="auto"/>
        <w:left w:val="none" w:sz="0" w:space="0" w:color="auto"/>
        <w:bottom w:val="none" w:sz="0" w:space="0" w:color="auto"/>
        <w:right w:val="none" w:sz="0" w:space="0" w:color="auto"/>
      </w:divBdr>
    </w:div>
    <w:div w:id="1996496099">
      <w:bodyDiv w:val="1"/>
      <w:marLeft w:val="0"/>
      <w:marRight w:val="0"/>
      <w:marTop w:val="0"/>
      <w:marBottom w:val="0"/>
      <w:divBdr>
        <w:top w:val="none" w:sz="0" w:space="0" w:color="auto"/>
        <w:left w:val="none" w:sz="0" w:space="0" w:color="auto"/>
        <w:bottom w:val="none" w:sz="0" w:space="0" w:color="auto"/>
        <w:right w:val="none" w:sz="0" w:space="0" w:color="auto"/>
      </w:divBdr>
    </w:div>
    <w:div w:id="2012101282">
      <w:bodyDiv w:val="1"/>
      <w:marLeft w:val="0"/>
      <w:marRight w:val="0"/>
      <w:marTop w:val="0"/>
      <w:marBottom w:val="0"/>
      <w:divBdr>
        <w:top w:val="none" w:sz="0" w:space="0" w:color="auto"/>
        <w:left w:val="none" w:sz="0" w:space="0" w:color="auto"/>
        <w:bottom w:val="none" w:sz="0" w:space="0" w:color="auto"/>
        <w:right w:val="none" w:sz="0" w:space="0" w:color="auto"/>
      </w:divBdr>
    </w:div>
    <w:div w:id="2025397888">
      <w:bodyDiv w:val="1"/>
      <w:marLeft w:val="0"/>
      <w:marRight w:val="0"/>
      <w:marTop w:val="0"/>
      <w:marBottom w:val="0"/>
      <w:divBdr>
        <w:top w:val="none" w:sz="0" w:space="0" w:color="auto"/>
        <w:left w:val="none" w:sz="0" w:space="0" w:color="auto"/>
        <w:bottom w:val="none" w:sz="0" w:space="0" w:color="auto"/>
        <w:right w:val="none" w:sz="0" w:space="0" w:color="auto"/>
      </w:divBdr>
    </w:div>
    <w:div w:id="213386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proxy.libraries.rutgers.edu/10.1086/694541" TargetMode="External"/><Relationship Id="rId13" Type="http://schemas.openxmlformats.org/officeDocument/2006/relationships/hyperlink" Target="https://doi-org.proxy.libraries.rutgers.edu/10.1080/00224545.2018.1465023" TargetMode="External"/><Relationship Id="rId18" Type="http://schemas.openxmlformats.org/officeDocument/2006/relationships/hyperlink" Target="https://doi-org.proxy.libraries.rutgers.edu/10.2307/314946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proxy.libraries.rutgers.edu/10.2307/1248672" TargetMode="External"/><Relationship Id="rId7" Type="http://schemas.openxmlformats.org/officeDocument/2006/relationships/hyperlink" Target="https://www.aboutamazon.com/" TargetMode="External"/><Relationship Id="rId12" Type="http://schemas.openxmlformats.org/officeDocument/2006/relationships/hyperlink" Target="https://doi-org.proxy.libraries.rutgers.edu/10.1177/0149206316668236" TargetMode="External"/><Relationship Id="rId17" Type="http://schemas.openxmlformats.org/officeDocument/2006/relationships/hyperlink" Target="https://www.thetimes.co.uk/article/amazon-takes-title-of-world-s-biggest-company-for-first-time-6k3dhlwz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proxy.libraries.rutgers.edu/10.2307/1249819" TargetMode="External"/><Relationship Id="rId20" Type="http://schemas.openxmlformats.org/officeDocument/2006/relationships/hyperlink" Target="https://doi-org.proxy.libraries.rutgers.edu/10.1111/spc3.121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tunly.com/statistics/christmas-spending-statistics/" TargetMode="External"/><Relationship Id="rId24"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yperlink" Target="https://doi-org.proxy.libraries.rutgers.edu/10.1080/1047840X.2018.1480691" TargetMode="External"/><Relationship Id="rId23" Type="http://schemas.openxmlformats.org/officeDocument/2006/relationships/hyperlink" Target="https://doi-org.proxy.libraries.rutgers.edu/10.1111/spc3.12411" TargetMode="External"/><Relationship Id="rId28" Type="http://schemas.openxmlformats.org/officeDocument/2006/relationships/theme" Target="theme/theme1.xml"/><Relationship Id="rId10" Type="http://schemas.openxmlformats.org/officeDocument/2006/relationships/hyperlink" Target="https://doi-org.proxy.libraries.rutgers.edu/10.1080/1047840X.2018.1480586" TargetMode="External"/><Relationship Id="rId19" Type="http://schemas.openxmlformats.org/officeDocument/2006/relationships/hyperlink" Target="https://www.simplypsychology.org/cognitive-dissonance.html" TargetMode="External"/><Relationship Id="rId4" Type="http://schemas.openxmlformats.org/officeDocument/2006/relationships/webSettings" Target="webSettings.xml"/><Relationship Id="rId9" Type="http://schemas.openxmlformats.org/officeDocument/2006/relationships/hyperlink" Target="https://iotechnologies.com/blog/as-amazon" TargetMode="External"/><Relationship Id="rId14" Type="http://schemas.openxmlformats.org/officeDocument/2006/relationships/hyperlink" Target="https://doi-org.proxy.libraries.rutgers.edu/10.1111/beer.12068" TargetMode="External"/><Relationship Id="rId22" Type="http://schemas.openxmlformats.org/officeDocument/2006/relationships/hyperlink" Target="https://www.wired.com/story/amazon-warehouse-robo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3261</Words>
  <Characters>18592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Gorstein</dc:creator>
  <cp:keywords/>
  <dc:description/>
  <cp:lastModifiedBy>Gregg Gorstein</cp:lastModifiedBy>
  <cp:revision>3</cp:revision>
  <dcterms:created xsi:type="dcterms:W3CDTF">2020-12-12T03:01:00Z</dcterms:created>
  <dcterms:modified xsi:type="dcterms:W3CDTF">2020-12-12T03:02:00Z</dcterms:modified>
</cp:coreProperties>
</file>